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02561" w14:textId="0B80595B" w:rsidR="00D32382" w:rsidRPr="007D00D4" w:rsidRDefault="00D32382" w:rsidP="008B63EC">
      <w:pPr>
        <w:pStyle w:val="Caption"/>
        <w:keepNext/>
        <w:ind w:left="720"/>
        <w:rPr>
          <w:rFonts w:ascii="Times New Roman" w:hAnsi="Times New Roman" w:cs="Times New Roman"/>
        </w:rPr>
      </w:pPr>
      <w:r w:rsidRPr="007D00D4">
        <w:rPr>
          <w:rFonts w:ascii="Times New Roman" w:hAnsi="Times New Roman" w:cs="Times New Roman"/>
        </w:rPr>
        <w:t xml:space="preserve">Table </w:t>
      </w:r>
      <w:r w:rsidR="00E14E13" w:rsidRPr="007D00D4">
        <w:rPr>
          <w:rFonts w:ascii="Times New Roman" w:hAnsi="Times New Roman" w:cs="Times New Roman"/>
          <w:noProof/>
        </w:rPr>
        <w:t>S1</w:t>
      </w:r>
      <w:r w:rsidRPr="007D00D4">
        <w:rPr>
          <w:rFonts w:ascii="Times New Roman" w:hAnsi="Times New Roman" w:cs="Times New Roman"/>
        </w:rPr>
        <w:t xml:space="preserve"> Previous associations of single nucleotide polymorphisms</w:t>
      </w:r>
      <w:r w:rsidR="007A7E09" w:rsidRPr="007D00D4">
        <w:rPr>
          <w:rFonts w:ascii="Times New Roman" w:hAnsi="Times New Roman" w:cs="Times New Roman"/>
        </w:rPr>
        <w:t>/gene product</w:t>
      </w:r>
      <w:r w:rsidRPr="007D00D4">
        <w:rPr>
          <w:rFonts w:ascii="Times New Roman" w:hAnsi="Times New Roman" w:cs="Times New Roman"/>
        </w:rPr>
        <w:t xml:space="preserve"> and muscle related phenotypes</w:t>
      </w:r>
      <w:r w:rsidR="008B63EC" w:rsidRPr="007D00D4">
        <w:rPr>
          <w:rFonts w:ascii="Times New Roman" w:hAnsi="Times New Roman" w:cs="Times New Roman"/>
        </w:rPr>
        <w:t>/performance</w:t>
      </w:r>
    </w:p>
    <w:tbl>
      <w:tblPr>
        <w:tblStyle w:val="TableGrid"/>
        <w:tblW w:w="8914" w:type="dxa"/>
        <w:tblInd w:w="437" w:type="dxa"/>
        <w:tblLayout w:type="fixed"/>
        <w:tblLook w:val="04A0" w:firstRow="1" w:lastRow="0" w:firstColumn="1" w:lastColumn="0" w:noHBand="0" w:noVBand="1"/>
      </w:tblPr>
      <w:tblGrid>
        <w:gridCol w:w="1826"/>
        <w:gridCol w:w="1560"/>
        <w:gridCol w:w="3402"/>
        <w:gridCol w:w="2126"/>
      </w:tblGrid>
      <w:tr w:rsidR="00D32382" w:rsidRPr="007D00D4" w14:paraId="38CC12B6" w14:textId="77777777" w:rsidTr="00A00EAB">
        <w:tc>
          <w:tcPr>
            <w:tcW w:w="1826" w:type="dxa"/>
          </w:tcPr>
          <w:p w14:paraId="7EA6FEA2" w14:textId="77777777" w:rsidR="00D32382" w:rsidRPr="007D00D4" w:rsidRDefault="006D7A55" w:rsidP="006D7A55">
            <w:pPr>
              <w:ind w:left="360"/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Single nucleotide polymorphisms</w:t>
            </w:r>
          </w:p>
        </w:tc>
        <w:tc>
          <w:tcPr>
            <w:tcW w:w="1560" w:type="dxa"/>
          </w:tcPr>
          <w:p w14:paraId="67838B8E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Muscle phenotyp</w:t>
            </w:r>
            <w:r w:rsidR="007A7E09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es studied/physical performance</w:t>
            </w:r>
          </w:p>
        </w:tc>
        <w:tc>
          <w:tcPr>
            <w:tcW w:w="3402" w:type="dxa"/>
          </w:tcPr>
          <w:p w14:paraId="3C8DA66B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Main results</w:t>
            </w:r>
          </w:p>
        </w:tc>
        <w:tc>
          <w:tcPr>
            <w:tcW w:w="2126" w:type="dxa"/>
          </w:tcPr>
          <w:p w14:paraId="21363CE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References</w:t>
            </w:r>
          </w:p>
        </w:tc>
      </w:tr>
      <w:tr w:rsidR="00D32382" w:rsidRPr="007D00D4" w14:paraId="2F2D6CB8" w14:textId="77777777" w:rsidTr="00A00EAB">
        <w:tc>
          <w:tcPr>
            <w:tcW w:w="1826" w:type="dxa"/>
          </w:tcPr>
          <w:p w14:paraId="07F695F4" w14:textId="77777777" w:rsidR="00D32382" w:rsidRPr="007D00D4" w:rsidRDefault="00D32382" w:rsidP="005D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ACTN3 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>rs1815739</w:t>
            </w:r>
          </w:p>
        </w:tc>
        <w:tc>
          <w:tcPr>
            <w:tcW w:w="1560" w:type="dxa"/>
          </w:tcPr>
          <w:p w14:paraId="19E37035" w14:textId="77777777" w:rsidR="00D32382" w:rsidRPr="007D00D4" w:rsidRDefault="00D32382" w:rsidP="00D3238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Lower </w:t>
            </w:r>
            <w:r w:rsidR="007A7E09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mid-thigh cross sectional area</w:t>
            </w:r>
          </w:p>
          <w:p w14:paraId="45546E6E" w14:textId="77777777" w:rsidR="007A7E09" w:rsidRPr="007D00D4" w:rsidRDefault="007A7E09" w:rsidP="00D3238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6760333" w14:textId="179A3B85" w:rsidR="00660ABA" w:rsidRPr="007D00D4" w:rsidRDefault="00D32382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KE shortening and lengthening peak torque</w:t>
            </w:r>
          </w:p>
          <w:p w14:paraId="37A71BD6" w14:textId="77777777" w:rsidR="00515DA3" w:rsidRPr="007D00D4" w:rsidRDefault="00515DA3" w:rsidP="00A00EA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86570CE" w14:textId="70F30F84" w:rsidR="00D32382" w:rsidRPr="007D00D4" w:rsidRDefault="00D32382" w:rsidP="00A00EA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Sarcopenia</w:t>
            </w:r>
          </w:p>
        </w:tc>
        <w:tc>
          <w:tcPr>
            <w:tcW w:w="3402" w:type="dxa"/>
          </w:tcPr>
          <w:p w14:paraId="06A547EF" w14:textId="74CCD422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XX demonstrated significantly lower</w:t>
            </w:r>
            <w:r w:rsidR="00515DA3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area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than RX/RR</w:t>
            </w:r>
          </w:p>
          <w:p w14:paraId="0DC55F0A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281865E" w14:textId="07AEFA10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XX group had significantly reduced </w:t>
            </w:r>
            <w:r w:rsidR="00515DA3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strength than 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RR/RX groups</w:t>
            </w:r>
          </w:p>
          <w:p w14:paraId="6E0CBAAF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32AE3BC" w14:textId="77777777" w:rsidR="00846D64" w:rsidRPr="007D00D4" w:rsidRDefault="00846D64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A818D75" w14:textId="227BD1C3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XX as risk group for sarcopenia</w:t>
            </w:r>
          </w:p>
        </w:tc>
        <w:tc>
          <w:tcPr>
            <w:tcW w:w="2126" w:type="dxa"/>
          </w:tcPr>
          <w:p w14:paraId="371CAAEE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instrText xml:space="preserve"> ADDIN EN.CITE &lt;EndNote&gt;&lt;Cite&gt;&lt;Author&gt;Zempo&lt;/Author&gt;&lt;Year&gt;2010&lt;/Year&gt;&lt;RecNum&gt;1&lt;/RecNum&gt;&lt;DisplayText&gt;(Zempo et al., 2010)&lt;/DisplayText&gt;&lt;record&gt;&lt;rec-number&gt;1&lt;/rec-number&gt;&lt;foreign-keys&gt;&lt;key app="EN" db-id="ddsse9fpbzx22herr96vp2assspasrt2twxv" timestamp="1559233711"&gt;1&lt;/key&gt;&lt;/foreign-keys&gt;&lt;ref-type name="Journal Article"&gt;17&lt;/ref-type&gt;&lt;contributors&gt;&lt;authors&gt;&lt;author&gt;Zempo, H.&lt;/author&gt;&lt;author&gt;Tanabe, K.&lt;/author&gt;&lt;author&gt;Murakami, H.&lt;/author&gt;&lt;author&gt;Iemitsu, M.&lt;/author&gt;&lt;author&gt;Maeda, S.&lt;/author&gt;&lt;author&gt;Kuno, S.&lt;/author&gt;&lt;/authors&gt;&lt;/contributors&gt;&lt;titles&gt;&lt;title&gt;ACTN3 polymorphism affects thigh muscle area&lt;/title&gt;&lt;secondary-title&gt;International journal of sports medicine&lt;/secondary-title&gt;&lt;/titles&gt;&lt;periodical&gt;&lt;full-title&gt;International journal of sports medicine&lt;/full-title&gt;&lt;/periodical&gt;&lt;pages&gt;138-142&lt;/pages&gt;&lt;volume&gt;31&lt;/volume&gt;&lt;number&gt;02&lt;/number&gt;&lt;dates&gt;&lt;year&gt;2010&lt;/year&gt;&lt;/dates&gt;&lt;publisher&gt;© Georg Thieme Verlag KG Stuttgart· New York&lt;/publisher&gt;&lt;isbn&gt;0172-4622&lt;/isbn&gt;&lt;urls&gt;&lt;/urls&gt;&lt;/record&gt;&lt;/Cite&gt;&lt;/EndNote&gt;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D0D0D" w:themeColor="text1" w:themeTint="F2"/>
                <w:sz w:val="16"/>
                <w:szCs w:val="16"/>
              </w:rPr>
              <w:t>(Zempo et al., 2010)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end"/>
            </w:r>
          </w:p>
          <w:p w14:paraId="61D635BD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1D8863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AA22E7F" w14:textId="77777777" w:rsidR="00D32382" w:rsidRPr="007D00D4" w:rsidRDefault="00D32382" w:rsidP="007A7E09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instrText xml:space="preserve"> ADDIN EN.CITE &lt;EndNote&gt;&lt;Cite&gt;&lt;Author&gt;Walsh&lt;/Author&gt;&lt;Year&gt;2008&lt;/Year&gt;&lt;RecNum&gt;2&lt;/RecNum&gt;&lt;DisplayText&gt;(Walsh et al., 2008)&lt;/DisplayText&gt;&lt;record&gt;&lt;rec-number&gt;2&lt;/rec-number&gt;&lt;foreign-keys&gt;&lt;key app="EN" db-id="ddsse9fpbzx22herr96vp2assspasrt2twxv" timestamp="1559233711"&gt;2&lt;/key&gt;&lt;/foreign-keys&gt;&lt;ref-type name="Journal Article"&gt;17&lt;/ref-type&gt;&lt;contributors&gt;&lt;authors&gt;&lt;author&gt;Walsh, Sean&lt;/author&gt;&lt;author&gt;Liu, Dongmei&lt;/author&gt;&lt;author&gt;Metter, E. Jeffrey&lt;/author&gt;&lt;author&gt;Ferrucci, Luigi&lt;/author&gt;&lt;author&gt;Roth, Stephen M.&lt;/author&gt;&lt;/authors&gt;&lt;/contributors&gt;&lt;titles&gt;&lt;title&gt;ACTN3 genotype is associated with muscle phenotypes in women across the adult age span&lt;/title&gt;&lt;secondary-title&gt;Journal of Applied Physiology&lt;/secondary-title&gt;&lt;/titles&gt;&lt;periodical&gt;&lt;full-title&gt;Journal of Applied Physiology&lt;/full-title&gt;&lt;/periodical&gt;&lt;pages&gt;1486-1491&lt;/pages&gt;&lt;volume&gt;105&lt;/volume&gt;&lt;number&gt;5&lt;/number&gt;&lt;dates&gt;&lt;year&gt;2008&lt;/year&gt;&lt;/dates&gt;&lt;publisher&gt;American Physiological Society&lt;/publisher&gt;&lt;isbn&gt;8750-7587&lt;/isbn&gt;&lt;urls&gt;&lt;/urls&gt;&lt;/record&gt;&lt;/Cite&gt;&lt;/EndNote&gt;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D0D0D" w:themeColor="text1" w:themeTint="F2"/>
                <w:sz w:val="16"/>
                <w:szCs w:val="16"/>
              </w:rPr>
              <w:t>(Walsh et al., 2008)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end"/>
            </w:r>
          </w:p>
          <w:p w14:paraId="5ADE864B" w14:textId="77777777" w:rsidR="007A7E09" w:rsidRPr="007D00D4" w:rsidRDefault="007A7E09" w:rsidP="007A7E09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169D3F8" w14:textId="77777777" w:rsidR="00D32382" w:rsidRPr="007D00D4" w:rsidRDefault="00D32382" w:rsidP="007D00D4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AB080DA" w14:textId="77777777" w:rsidR="00515DA3" w:rsidRPr="007D00D4" w:rsidRDefault="00515DA3" w:rsidP="00CF328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3F593A1" w14:textId="20E3B557" w:rsidR="00D32382" w:rsidRPr="007D00D4" w:rsidRDefault="00D32382" w:rsidP="00CF328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instrText xml:space="preserve"> ADDIN EN.CITE &lt;EndNote&gt;&lt;Cite&gt;&lt;Author&gt;Cho&lt;/Author&gt;&lt;Year&gt;2017&lt;/Year&gt;&lt;RecNum&gt;3&lt;/RecNum&gt;&lt;DisplayText&gt;(Cho et al., 2017)&lt;/DisplayText&gt;&lt;record&gt;&lt;rec-number&gt;3&lt;/rec-number&gt;&lt;foreign-keys&gt;&lt;key app="EN" db-id="ddsse9fpbzx22herr96vp2assspasrt2twxv" timestamp="1559233711"&gt;3&lt;/key&gt;&lt;/foreign-keys&gt;&lt;ref-type name="Journal Article"&gt;17&lt;/ref-type&gt;&lt;contributors&gt;&lt;authors&gt;&lt;author&gt;Cho, Jinkyung&lt;/author&gt;&lt;author&gt;Lee, Inhwan&lt;/author&gt;&lt;author&gt;Kang, Hyunsik&lt;/author&gt;&lt;/authors&gt;&lt;/contributors&gt;&lt;titles&gt;&lt;title&gt;ACTN3 gene and susceptibility to sarcopenia and osteoporotic status in older Korean adults&lt;/title&gt;&lt;secondary-title&gt;BioMed research international&lt;/secondary-title&gt;&lt;/titles&gt;&lt;periodical&gt;&lt;full-title&gt;BioMed research international&lt;/full-title&gt;&lt;/periodical&gt;&lt;volume&gt;2017&lt;/volume&gt;&lt;dates&gt;&lt;year&gt;2017&lt;/year&gt;&lt;/dates&gt;&lt;publisher&gt;Hindawi&lt;/publisher&gt;&lt;isbn&gt;2314-6133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D0D0D" w:themeColor="text1" w:themeTint="F2"/>
                <w:sz w:val="16"/>
                <w:szCs w:val="16"/>
              </w:rPr>
              <w:t>(Cho et al., 2017)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fldChar w:fldCharType="end"/>
            </w:r>
          </w:p>
        </w:tc>
      </w:tr>
      <w:tr w:rsidR="00D32382" w:rsidRPr="007D00D4" w14:paraId="228CB837" w14:textId="77777777" w:rsidTr="00A00EAB">
        <w:tc>
          <w:tcPr>
            <w:tcW w:w="1826" w:type="dxa"/>
          </w:tcPr>
          <w:p w14:paraId="7CB0919A" w14:textId="77777777" w:rsidR="00D32382" w:rsidRPr="007D00D4" w:rsidRDefault="00D32382" w:rsidP="005D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ACE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 xml:space="preserve"> rs4341</w:t>
            </w:r>
          </w:p>
          <w:p w14:paraId="1CCEBB15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 xml:space="preserve">(I/D) </w:t>
            </w:r>
          </w:p>
        </w:tc>
        <w:tc>
          <w:tcPr>
            <w:tcW w:w="1560" w:type="dxa"/>
          </w:tcPr>
          <w:p w14:paraId="41EBCB1A" w14:textId="77777777" w:rsidR="00D32382" w:rsidRPr="007D00D4" w:rsidRDefault="007A7E09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L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ean mass, and body weight; appendicular fat free mass in older women</w:t>
            </w:r>
          </w:p>
          <w:p w14:paraId="0DDB8050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8D624B3" w14:textId="77777777" w:rsidR="00D32382" w:rsidRPr="007D00D4" w:rsidRDefault="00D32382" w:rsidP="00A00EAB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Handgrip strength and vertical jump ability in adolescents</w:t>
            </w:r>
          </w:p>
        </w:tc>
        <w:tc>
          <w:tcPr>
            <w:tcW w:w="3402" w:type="dxa"/>
          </w:tcPr>
          <w:p w14:paraId="0A4AC43E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Higher body mass measures were associated with D allele</w:t>
            </w:r>
          </w:p>
          <w:p w14:paraId="7157307F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8EC7E42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3B48935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000B14A" w14:textId="77777777" w:rsidR="006D7A55" w:rsidRPr="007D00D4" w:rsidRDefault="006D7A55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59E211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II genotype is associated with higher strength and jump performance</w:t>
            </w:r>
          </w:p>
        </w:tc>
        <w:tc>
          <w:tcPr>
            <w:tcW w:w="2126" w:type="dxa"/>
          </w:tcPr>
          <w:p w14:paraId="2E68A54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&lt;EndNote&gt;&lt;Cite&gt;&lt;Author&gt;Charbonneau&lt;/Author&gt;&lt;Year&gt;2008&lt;/Year&gt;&lt;RecNum&gt;4&lt;/RecNum&gt;&lt;DisplayText&gt;(Charbonneau et al., 2008)&lt;/DisplayText&gt;&lt;record&gt;&lt;rec-number&gt;4&lt;/rec-number&gt;&lt;foreign-keys&gt;&lt;key app="EN" db-id="ddsse9fpbzx22herr96vp2assspasrt2twxv" timestamp="1559233711"&gt;4&lt;/key&gt;&lt;/foreign-keys&gt;&lt;ref-type name="Journal Article"&gt;17&lt;/ref-type&gt;&lt;contributors&gt;&lt;authors&gt;&lt;author&gt;Charbonneau, David E.&lt;/author&gt;&lt;author&gt;Hanson, Erik D.&lt;/author&gt;&lt;author&gt;Ludlow, Andrew T.&lt;/author&gt;&lt;author&gt;Delmonico, Matthew J.&lt;/author&gt;&lt;author&gt;Hurley, Ben F.&lt;/author&gt;&lt;author&gt;Roth, Stephen M.&lt;/author&gt;&lt;/authors&gt;&lt;/contributors&gt;&lt;titles&gt;&lt;title&gt;ACE genotype and the muscle hypertrophic and strength responses to strength training&lt;/title&gt;&lt;secondary-title&gt;Medicine and science in sports and exercise&lt;/secondary-title&gt;&lt;/titles&gt;&lt;periodical&gt;&lt;full-title&gt;Medicine and science in sports and exercise&lt;/full-title&gt;&lt;/periodical&gt;&lt;pages&gt;677&lt;/pages&gt;&lt;volume&gt;40&lt;/volume&gt;&lt;number&gt;4&lt;/number&gt;&lt;dates&gt;&lt;year&gt;2008&lt;/year&gt;&lt;/dates&gt;&lt;publisher&gt;NIH Public Access&lt;/publisher&gt;&lt;urls&gt;&lt;/urls&gt;&lt;/record&gt;&lt;/Cite&gt;&lt;/EndNote&gt;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(Charbonneau et al., 2008)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7D00D4" w:rsidDel="00EA60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14:paraId="7F9995E4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2184AC2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F8C2ED" w14:textId="77777777" w:rsidR="006D7A55" w:rsidRPr="007D00D4" w:rsidRDefault="006D7A55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A5ADEC1" w14:textId="77777777" w:rsidR="00D32382" w:rsidRPr="007D00D4" w:rsidRDefault="006F4555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14:paraId="4B207817" w14:textId="77777777" w:rsidR="00D32382" w:rsidRPr="007D00D4" w:rsidRDefault="00D32382" w:rsidP="006F455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7ABEC5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&lt;EndNote&gt;&lt;Cite&gt;&lt;Author&gt;Moran&lt;/Author&gt;&lt;Year&gt;2006&lt;/Year&gt;&lt;RecNum&gt;5&lt;/RecNum&gt;&lt;DisplayText&gt;(Moran et al., 2006)&lt;/DisplayText&gt;&lt;record&gt;&lt;rec-number&gt;5&lt;/rec-number&gt;&lt;foreign-keys&gt;&lt;key app="EN" db-id="ddsse9fpbzx22herr96vp2assspasrt2twxv" timestamp="1559233711"&gt;5&lt;/key&gt;&lt;/foreign-keys&gt;&lt;ref-type name="Journal Article"&gt;17&lt;/ref-type&gt;&lt;contributors&gt;&lt;authors&gt;&lt;author&gt;Moran, Colin N.&lt;/author&gt;&lt;author&gt;Vassilopoulos, Christos&lt;/author&gt;&lt;author&gt;Tsiokanos, Athanasios&lt;/author&gt;&lt;author&gt;Jamurtas, Athanasios Z.&lt;/author&gt;&lt;author&gt;Bailey, Mark E. S.&lt;/author&gt;&lt;author&gt;Montgomery, Hugh E.&lt;/author&gt;&lt;author&gt;Wilson, Richard H.&lt;/author&gt;&lt;author&gt;Pitsiladis, Yannis P.&lt;/author&gt;&lt;/authors&gt;&lt;/contributors&gt;&lt;titles&gt;&lt;title&gt;The associations of ACE polymorphisms with physical, physiological and skill parameters in adolescents&lt;/title&gt;&lt;secondary-title&gt;European journal of human genetics&lt;/secondary-title&gt;&lt;/titles&gt;&lt;periodical&gt;&lt;full-title&gt;European journal of human genetics&lt;/full-title&gt;&lt;/periodical&gt;&lt;pages&gt;332&lt;/pages&gt;&lt;volume&gt;14&lt;/volume&gt;&lt;number&gt;3&lt;/number&gt;&lt;dates&gt;&lt;year&gt;2006&lt;/year&gt;&lt;/dates&gt;&lt;publisher&gt;Nature Publishing Group&lt;/publisher&gt;&lt;isbn&gt;1476-5438&lt;/isbn&gt;&lt;urls&gt;&lt;/urls&gt;&lt;/record&gt;&lt;/Cite&gt;&lt;/EndNote&gt;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(Moran et al., 2006)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599775BD" w14:textId="77777777" w:rsidR="00D32382" w:rsidRPr="007D00D4" w:rsidRDefault="00D32382" w:rsidP="005D3015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32382" w:rsidRPr="007D00D4" w14:paraId="336A1770" w14:textId="77777777" w:rsidTr="00A00EAB">
        <w:tc>
          <w:tcPr>
            <w:tcW w:w="1826" w:type="dxa"/>
          </w:tcPr>
          <w:p w14:paraId="0B83E6AF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CNTF 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>rs1800169</w:t>
            </w:r>
          </w:p>
        </w:tc>
        <w:tc>
          <w:tcPr>
            <w:tcW w:w="1560" w:type="dxa"/>
          </w:tcPr>
          <w:p w14:paraId="5E356CB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Concentric peak torque knee extensors and elbow flexors</w:t>
            </w:r>
          </w:p>
          <w:p w14:paraId="42996C1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2D4C1F8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C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oncentric knee flexors strength in middle aged women</w:t>
            </w:r>
          </w:p>
          <w:p w14:paraId="0721F421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C9F4FD5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Handgrip strength</w:t>
            </w:r>
          </w:p>
        </w:tc>
        <w:tc>
          <w:tcPr>
            <w:tcW w:w="3402" w:type="dxa"/>
          </w:tcPr>
          <w:p w14:paraId="46C680E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Heterozygotes GA were stronger than GG individuals</w:t>
            </w:r>
          </w:p>
          <w:p w14:paraId="484C3F03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01A442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AB5AC36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69C933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A-allele carriers were weaker than GG </w:t>
            </w:r>
          </w:p>
          <w:p w14:paraId="5FC8B212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1643781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CB216F8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7281066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AA homozygotes had 3.8 kg weaker handgrip strength than G-allele carriers.</w:t>
            </w:r>
          </w:p>
        </w:tc>
        <w:tc>
          <w:tcPr>
            <w:tcW w:w="2126" w:type="dxa"/>
          </w:tcPr>
          <w:p w14:paraId="2709C68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&lt;EndNote&gt;&lt;Cite&gt;&lt;Author&gt;Roth&lt;/Author&gt;&lt;Year&gt;2001&lt;/Year&gt;&lt;RecNum&gt;6&lt;/RecNum&gt;&lt;DisplayText&gt;(Roth et al., 2001)&lt;/DisplayText&gt;&lt;record&gt;&lt;rec-number&gt;6&lt;/rec-number&gt;&lt;foreign-keys&gt;&lt;key app="EN" db-id="ddsse9fpbzx22herr96vp2assspasrt2twxv" timestamp="1559233712"&gt;6&lt;/key&gt;&lt;/foreign-keys&gt;&lt;ref-type name="Journal Article"&gt;17&lt;/ref-type&gt;&lt;contributors&gt;&lt;authors&gt;&lt;author&gt;Roth, Stephen M.&lt;/author&gt;&lt;author&gt;Schrager, Matthew A.&lt;/author&gt;&lt;author&gt;Ferrell, Robert E.&lt;/author&gt;&lt;author&gt;Riechman, Steven E.&lt;/author&gt;&lt;author&gt;Metter, E. Jeffrey&lt;/author&gt;&lt;author&gt;Lynch, Nicole A.&lt;/author&gt;&lt;author&gt;Lindle, Rosemary S.&lt;/author&gt;&lt;author&gt;Hurley, Ben F.&lt;/author&gt;&lt;/authors&gt;&lt;/contributors&gt;&lt;titles&gt;&lt;title&gt;CNTF genotype is associated with muscular strength and quality in humans across the adult age span&lt;/title&gt;&lt;secondary-title&gt;Journal of applied physiology&lt;/secondary-title&gt;&lt;/titles&gt;&lt;periodical&gt;&lt;full-title&gt;Journal of Applied Physiology&lt;/full-title&gt;&lt;/periodical&gt;&lt;pages&gt;1205-1210&lt;/pages&gt;&lt;volume&gt;90&lt;/volume&gt;&lt;number&gt;4&lt;/number&gt;&lt;dates&gt;&lt;year&gt;2001&lt;/year&gt;&lt;/dates&gt;&lt;publisher&gt;American Physiological Society Bethesda, MD&lt;/publisher&gt;&lt;isbn&gt;1522-1601&lt;/isbn&gt;&lt;urls&gt;&lt;/urls&gt;&lt;/record&gt;&lt;/Cite&gt;&lt;/EndNote&gt;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(Roth et al., 2001)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3D12596D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3FD746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D676A0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5BB435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01D4666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&lt;EndNote&gt;&lt;Cite&gt;&lt;Author&gt;De Mars&lt;/Author&gt;&lt;Year&gt;2007&lt;/Year&gt;&lt;RecNum&gt;7&lt;/RecNum&gt;&lt;DisplayText&gt;(De Mars et al., 2007)&lt;/DisplayText&gt;&lt;record&gt;&lt;rec-number&gt;7&lt;/rec-number&gt;&lt;foreign-keys&gt;&lt;key app="EN" db-id="ddsse9fpbzx22herr96vp2assspasrt2twxv" timestamp="1559233712"&gt;7&lt;/key&gt;&lt;/foreign-keys&gt;&lt;ref-type name="Journal Article"&gt;17&lt;/ref-type&gt;&lt;contributors&gt;&lt;authors&gt;&lt;author&gt;De Mars, Gunther&lt;/author&gt;&lt;author&gt;Windelinckx, An&lt;/author&gt;&lt;author&gt;Beunen, Gaston&lt;/author&gt;&lt;author&gt;Delecluse, Christophe&lt;/author&gt;&lt;author&gt;Lefevre, Johan&lt;/author&gt;&lt;author&gt;Thomis, Martine A. I.&lt;/author&gt;&lt;/authors&gt;&lt;/contributors&gt;&lt;titles&gt;&lt;title&gt;Polymorphisms in the CNTF and CNTF receptor genes are associated with muscle strength in men and women&lt;/title&gt;&lt;secondary-title&gt;Journal of Applied Physiology&lt;/secondary-title&gt;&lt;/titles&gt;&lt;periodical&gt;&lt;full-title&gt;Journal of Applied Physiology&lt;/full-title&gt;&lt;/periodical&gt;&lt;pages&gt;1824-1831&lt;/pages&gt;&lt;volume&gt;102&lt;/volume&gt;&lt;number&gt;5&lt;/number&gt;&lt;dates&gt;&lt;year&gt;2007&lt;/year&gt;&lt;/dates&gt;&lt;publisher&gt;American Physiological Society&lt;/publisher&gt;&lt;isbn&gt;8750-7587&lt;/isbn&gt;&lt;urls&gt;&lt;/urls&gt;&lt;/record&gt;&lt;/Cite&gt;&lt;/EndNote&gt;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(De Mars et al., 2007)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1E227553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AFBA275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9429E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918AD74" w14:textId="77777777" w:rsidR="00D32382" w:rsidRPr="007D00D4" w:rsidRDefault="00D32382" w:rsidP="005D3015">
            <w:pPr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&lt;EndNote&gt;&lt;Cite&gt;&lt;Author&gt;Arking&lt;/Author&gt;&lt;Year&gt;2006&lt;/Year&gt;&lt;RecNum&gt;8&lt;/RecNum&gt;&lt;DisplayText&gt;(Arking et al., 2006)&lt;/DisplayText&gt;&lt;record&gt;&lt;rec-number&gt;8&lt;/rec-number&gt;&lt;foreign-keys&gt;&lt;key app="EN" db-id="ddsse9fpbzx22herr96vp2assspasrt2twxv" timestamp="1559233712"&gt;8&lt;/key&gt;&lt;/foreign-keys&gt;&lt;ref-type name="Journal Article"&gt;17&lt;/ref-type&gt;&lt;contributors&gt;&lt;authors&gt;&lt;author&gt;Arking, Dan E.&lt;/author&gt;&lt;author&gt;Fallin, Daniele M.&lt;/author&gt;&lt;author&gt;Fried, Linda P.&lt;/author&gt;&lt;author&gt;Li, Tao&lt;/author&gt;&lt;author&gt;Beamer, Brock A.&lt;/author&gt;&lt;author&gt;Xue, Qian Li&lt;/author&gt;&lt;author&gt;Chakravarti, Aravinda&lt;/author&gt;&lt;author&gt;Walston, Jeremy&lt;/author&gt;&lt;/authors&gt;&lt;/contributors&gt;&lt;titles&gt;&lt;title&gt;Variation in the ciliary neurotrophic factor gene and muscle strength in older Caucasian women&lt;/title&gt;&lt;secondary-title&gt;Journal of the American Geriatrics Society&lt;/secondary-title&gt;&lt;/titles&gt;&lt;periodical&gt;&lt;full-title&gt;Journal of the American Geriatrics Society&lt;/full-title&gt;&lt;/periodical&gt;&lt;pages&gt;823-826&lt;/pages&gt;&lt;volume&gt;54&lt;/volume&gt;&lt;number&gt;5&lt;/number&gt;&lt;dates&gt;&lt;year&gt;2006&lt;/year&gt;&lt;/dates&gt;&lt;publisher&gt;Wiley Online Library&lt;/publisher&gt;&lt;isbn&gt;0002-8614&lt;/isbn&gt;&lt;urls&gt;&lt;/urls&gt;&lt;/record&gt;&lt;/Cite&gt;&lt;/EndNote&gt;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(Arking et al., 2006)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22C324DE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32382" w:rsidRPr="007D00D4" w14:paraId="69822580" w14:textId="77777777" w:rsidTr="00A00EAB">
        <w:trPr>
          <w:trHeight w:val="900"/>
        </w:trPr>
        <w:tc>
          <w:tcPr>
            <w:tcW w:w="1826" w:type="dxa"/>
          </w:tcPr>
          <w:p w14:paraId="081205C6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CNTFR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 xml:space="preserve"> rs2070802</w:t>
            </w:r>
          </w:p>
        </w:tc>
        <w:tc>
          <w:tcPr>
            <w:tcW w:w="1560" w:type="dxa"/>
          </w:tcPr>
          <w:p w14:paraId="3674277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60-78 years male</w:t>
            </w:r>
          </w:p>
        </w:tc>
        <w:tc>
          <w:tcPr>
            <w:tcW w:w="3402" w:type="dxa"/>
          </w:tcPr>
          <w:p w14:paraId="211BC6D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T-allele carriers possessed higher K</w:t>
            </w:r>
            <w:r w:rsidR="006D7A55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nee extension and knee flexion 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in male</w:t>
            </w:r>
          </w:p>
        </w:tc>
        <w:tc>
          <w:tcPr>
            <w:tcW w:w="2126" w:type="dxa"/>
          </w:tcPr>
          <w:p w14:paraId="41A81D8B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&lt;EndNote&gt;&lt;Cite&gt;&lt;Author&gt;De Mars&lt;/Author&gt;&lt;Year&gt;2007&lt;/Year&gt;&lt;RecNum&gt;7&lt;/RecNum&gt;&lt;DisplayText&gt;(De Mars et al., 2007)&lt;/DisplayText&gt;&lt;record&gt;&lt;rec-number&gt;7&lt;/rec-number&gt;&lt;foreign-keys&gt;&lt;key app="EN" db-id="ddsse9fpbzx22herr96vp2assspasrt2twxv" timestamp="1559233712"&gt;7&lt;/key&gt;&lt;/foreign-keys&gt;&lt;ref-type name="Journal Article"&gt;17&lt;/ref-type&gt;&lt;contributors&gt;&lt;authors&gt;&lt;author&gt;De Mars, Gunther&lt;/author&gt;&lt;author&gt;Windelinckx, An&lt;/author&gt;&lt;author&gt;Beunen, Gaston&lt;/author&gt;&lt;author&gt;Delecluse, Christophe&lt;/author&gt;&lt;author&gt;Lefevre, Johan&lt;/author&gt;&lt;author&gt;Thomis, Martine A. I.&lt;/author&gt;&lt;/authors&gt;&lt;/contributors&gt;&lt;titles&gt;&lt;title&gt;Polymorphisms in the CNTF and CNTF receptor genes are associated with muscle strength in men and women&lt;/title&gt;&lt;secondary-title&gt;Journal of Applied Physiology&lt;/secondary-title&gt;&lt;/titles&gt;&lt;periodical&gt;&lt;full-title&gt;Journal of Applied Physiology&lt;/full-title&gt;&lt;/periodical&gt;&lt;pages&gt;1824-1831&lt;/pages&gt;&lt;volume&gt;102&lt;/volume&gt;&lt;number&gt;5&lt;/number&gt;&lt;dates&gt;&lt;year&gt;2007&lt;/year&gt;&lt;/dates&gt;&lt;publisher&gt;American Physiological Society&lt;/publisher&gt;&lt;isbn&gt;8750-7587&lt;/isbn&gt;&lt;urls&gt;&lt;/urls&gt;&lt;/record&gt;&lt;/Cite&gt;&lt;/EndNote&gt;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(De Mars et al., 2007)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780494AD" w14:textId="77777777" w:rsidTr="00A00EAB">
        <w:trPr>
          <w:trHeight w:val="593"/>
        </w:trPr>
        <w:tc>
          <w:tcPr>
            <w:tcW w:w="1826" w:type="dxa"/>
          </w:tcPr>
          <w:p w14:paraId="40E58EB2" w14:textId="77777777" w:rsidR="00D32382" w:rsidRPr="007D00D4" w:rsidRDefault="00D32382" w:rsidP="005D3015">
            <w:pPr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  <w:t>ESR1</w:t>
            </w:r>
          </w:p>
          <w:p w14:paraId="41A00B6B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rs1999805</w:t>
            </w:r>
          </w:p>
          <w:p w14:paraId="33E2F006" w14:textId="77777777" w:rsidR="00D32382" w:rsidRPr="007D00D4" w:rsidRDefault="00D32382" w:rsidP="00A00E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rs4870044</w:t>
            </w:r>
          </w:p>
        </w:tc>
        <w:tc>
          <w:tcPr>
            <w:tcW w:w="1560" w:type="dxa"/>
          </w:tcPr>
          <w:p w14:paraId="241EDC17" w14:textId="77777777" w:rsidR="008B63EC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Lean mass</w:t>
            </w:r>
          </w:p>
          <w:p w14:paraId="4EEE23E3" w14:textId="77777777" w:rsidR="008B63EC" w:rsidRPr="007D00D4" w:rsidRDefault="008B63EC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0E3AAE3" w14:textId="77777777" w:rsidR="008B63EC" w:rsidRPr="007D00D4" w:rsidRDefault="008B63EC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91F7DC3" w14:textId="77777777" w:rsidR="00D32382" w:rsidRPr="007D00D4" w:rsidRDefault="008B63EC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Bone Mineral Density (BMD)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</w:tcPr>
          <w:p w14:paraId="28287DA1" w14:textId="77777777" w:rsidR="008B63EC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Loss of oestrogen after menopause was associated with low lean mass</w:t>
            </w:r>
          </w:p>
          <w:p w14:paraId="34685085" w14:textId="77777777" w:rsidR="008B63EC" w:rsidRPr="007D00D4" w:rsidRDefault="008B63EC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0E5DFA7" w14:textId="77777777" w:rsidR="008B63EC" w:rsidRPr="007D00D4" w:rsidRDefault="008B63EC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ESR1 rs4870044 TT genotype was associated with low BMD</w:t>
            </w:r>
          </w:p>
        </w:tc>
        <w:tc>
          <w:tcPr>
            <w:tcW w:w="2126" w:type="dxa"/>
          </w:tcPr>
          <w:p w14:paraId="2DC1BB46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&lt;EndNote&gt;&lt;Cite&gt;&lt;Author&gt;Poehlman&lt;/Author&gt;&lt;Year&gt;1995&lt;/Year&gt;&lt;RecNum&gt;9&lt;/RecNum&gt;&lt;DisplayText&gt;(Poehlman et al., 1995)&lt;/DisplayText&gt;&lt;record&gt;&lt;rec-number&gt;9&lt;/rec-number&gt;&lt;foreign-keys&gt;&lt;key app="EN" db-id="ddsse9fpbzx22herr96vp2assspasrt2twxv" timestamp="1559233712"&gt;9&lt;/key&gt;&lt;/foreign-keys&gt;&lt;ref-type name="Journal Article"&gt;17&lt;/ref-type&gt;&lt;contributors&gt;&lt;authors&gt;&lt;author&gt;Poehlman, Eric T.&lt;/author&gt;&lt;author&gt;Toth, Michael J.&lt;/author&gt;&lt;author&gt;Gardner, Andrew W.&lt;/author&gt;&lt;/authors&gt;&lt;/contributors&gt;&lt;titles&gt;&lt;title&gt;Article RETRACTED: Changes in energy balance and body composition at menopause: A controlled longitudinal study&lt;/title&gt;&lt;secondary-title&gt;Annals of internal medicine&lt;/secondary-title&gt;&lt;/titles&gt;&lt;periodical&gt;&lt;full-title&gt;Annals of internal medicine&lt;/full-title&gt;&lt;/periodical&gt;&lt;pages&gt;673-675&lt;/pages&gt;&lt;volume&gt;123&lt;/volume&gt;&lt;number&gt;9&lt;/number&gt;&lt;dates&gt;&lt;year&gt;1995&lt;/year&gt;&lt;/dates&gt;&lt;publisher&gt;Am Coll Physicians&lt;/publisher&gt;&lt;isbn&gt;0003-4819&lt;/isbn&gt;&lt;urls&gt;&lt;/urls&gt;&lt;/record&gt;&lt;/Cite&gt;&lt;/EndNote&gt;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(Poehlman et al., 1995)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7C3A2958" w14:textId="77777777" w:rsidR="00C55BE2" w:rsidRPr="007D00D4" w:rsidRDefault="00C55BE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E5108A8" w14:textId="77777777" w:rsidR="00C55BE2" w:rsidRPr="007D00D4" w:rsidRDefault="00C55BE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5C60040" w14:textId="77777777" w:rsidR="00C55BE2" w:rsidRPr="007D00D4" w:rsidRDefault="00CF3285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&lt;EndNote&gt;&lt;Cite&gt;&lt;Author&gt;Luo&lt;/Author&gt;&lt;Year&gt;2014&lt;/Year&gt;&lt;RecNum&gt;47&lt;/RecNum&gt;&lt;DisplayText&gt;(Luo et al., 2014)&lt;/DisplayText&gt;&lt;record&gt;&lt;rec-number&gt;47&lt;/rec-number&gt;&lt;foreign-keys&gt;&lt;key app="EN" db-id="ddsse9fpbzx22herr96vp2assspasrt2twxv" timestamp="1559234093"&gt;47&lt;/key&gt;&lt;/foreign-keys&gt;&lt;ref-type name="Journal Article"&gt;17&lt;/ref-type&gt;&lt;contributors&gt;&lt;authors&gt;&lt;author&gt;Luo, Lianmei&lt;/author&gt;&lt;author&gt;Xia, Weibo&lt;/author&gt;&lt;author&gt;Nie, Min&lt;/author&gt;&lt;author&gt;Sun, Yue&lt;/author&gt;&lt;author&gt;Jiang, Yan&lt;/author&gt;&lt;author&gt;Zhao, Jing&lt;/author&gt;&lt;author&gt;He, Shuli&lt;/author&gt;&lt;author&gt;Xu, Ling %J Molecular biology reports&lt;/author&gt;&lt;/authors&gt;&lt;/contributors&gt;&lt;titles&gt;&lt;title&gt;Association of ESR1 and C6orf97 gene polymorphism with osteoporosis in postmenopausal women&lt;/title&gt;&lt;/titles&gt;&lt;pages&gt;3235-3243&lt;/pages&gt;&lt;volume&gt;41&lt;/volume&gt;&lt;number&gt;5&lt;/number&gt;&lt;dates&gt;&lt;year&gt;2014&lt;/year&gt;&lt;/dates&gt;&lt;isbn&gt;0301-4851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(Luo et al., 2014)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5A356A6A" w14:textId="77777777" w:rsidTr="00A00EAB">
        <w:trPr>
          <w:trHeight w:val="842"/>
        </w:trPr>
        <w:tc>
          <w:tcPr>
            <w:tcW w:w="1826" w:type="dxa"/>
          </w:tcPr>
          <w:p w14:paraId="62C8B39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  <w:t>FTO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rs9939609</w:t>
            </w:r>
          </w:p>
        </w:tc>
        <w:tc>
          <w:tcPr>
            <w:tcW w:w="1560" w:type="dxa"/>
          </w:tcPr>
          <w:p w14:paraId="489ECD1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BMI</w:t>
            </w:r>
          </w:p>
          <w:p w14:paraId="0F2E193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Calf circumference</w:t>
            </w:r>
          </w:p>
          <w:p w14:paraId="768AE9A3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3402" w:type="dxa"/>
          </w:tcPr>
          <w:p w14:paraId="4A32000F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AA was associated with higher BMI, muscle mass, and obesity related phenotypes</w:t>
            </w:r>
          </w:p>
        </w:tc>
        <w:tc>
          <w:tcPr>
            <w:tcW w:w="2126" w:type="dxa"/>
          </w:tcPr>
          <w:p w14:paraId="7B392460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&lt;EndNote&gt;&lt;Cite&gt;&lt;Author&gt;Jacobsson&lt;/Author&gt;&lt;Year&gt;2012&lt;/Year&gt;&lt;RecNum&gt;10&lt;/RecNum&gt;&lt;DisplayText&gt;(Jacobsson et al., 2012, Al-Serri et al., 2018)&lt;/DisplayText&gt;&lt;record&gt;&lt;rec-number&gt;10&lt;/rec-number&gt;&lt;foreign-keys&gt;&lt;key app="EN" db-id="ddsse9fpbzx22herr96vp2assspasrt2twxv" timestamp="1559233712"&gt;10&lt;/key&gt;&lt;/foreign-keys&gt;&lt;ref-type name="Journal Article"&gt;17&lt;/ref-type&gt;&lt;contributors&gt;&lt;authors&gt;&lt;author&gt;Jacobsson, Josefin A.&lt;/author&gt;&lt;author&gt;Schiöth, H. B.&lt;/author&gt;&lt;author&gt;Fredriksson, Rorbert&lt;/author&gt;&lt;/authors&gt;&lt;/contributors&gt;&lt;titles&gt;&lt;title&gt;The impact of intronic single nucleotide polymorphisms and ethnic diversity for studies on the obesity gene FTO&lt;/title&gt;&lt;secondary-title&gt;Obesity Reviews&lt;/secondary-title&gt;&lt;/titles&gt;&lt;periodical&gt;&lt;full-title&gt;Obesity Reviews&lt;/full-title&gt;&lt;/periodical&gt;&lt;pages&gt;1096-1109&lt;/pages&gt;&lt;volume&gt;13&lt;/volume&gt;&lt;number&gt;12&lt;/number&gt;&lt;dates&gt;&lt;year&gt;2012&lt;/year&gt;&lt;/dates&gt;&lt;publisher&gt;Wiley Online Library&lt;/publisher&gt;&lt;isbn&gt;1467-7881&lt;/isbn&gt;&lt;urls&gt;&lt;/urls&gt;&lt;/record&gt;&lt;/Cite&gt;&lt;Cite&gt;&lt;Author&gt;Al-Serri&lt;/Author&gt;&lt;Year&gt;2018&lt;/Year&gt;&lt;RecNum&gt;11&lt;/RecNum&gt;&lt;record&gt;&lt;rec-number&gt;11&lt;/rec-number&gt;&lt;foreign-keys&gt;&lt;key app="EN" db-id="ddsse9fpbzx22herr96vp2assspasrt2twxv" timestamp="1559233712"&gt;11&lt;/key&gt;&lt;/foreign-keys&gt;&lt;ref-type name="Journal Article"&gt;17&lt;/ref-type&gt;&lt;contributors&gt;&lt;authors&gt;&lt;author&gt;Al-Serri, Ahmad&lt;/author&gt;&lt;author&gt;Al-Bustan, Suzanne A.&lt;/author&gt;&lt;author&gt;Kamkar, Maisa&lt;/author&gt;&lt;author&gt;Thomas, Daisy&lt;/author&gt;&lt;author&gt;Alsmadi, Osama&lt;/author&gt;&lt;author&gt;Al-Temaimi, Rabeah&lt;/author&gt;&lt;author&gt;Mojiminiyi, Olusegun A.&lt;/author&gt;&lt;author&gt;Abdella, Nabila A.&lt;/author&gt;&lt;/authors&gt;&lt;/contributors&gt;&lt;titles&gt;&lt;title&gt;Association of FTO rs9939609 with Obesity in the Kuwaiti Population: A Public Health Concern?&lt;/title&gt;&lt;secondary-title&gt;Medical Principles and Practice&lt;/secondary-title&gt;&lt;/titles&gt;&lt;periodical&gt;&lt;full-title&gt;Medical Principles and Practice&lt;/full-title&gt;&lt;/periodical&gt;&lt;pages&gt;145-151&lt;/pages&gt;&lt;volume&gt;27&lt;/volume&gt;&lt;number&gt;2&lt;/number&gt;&lt;dates&gt;&lt;year&gt;2018&lt;/year&gt;&lt;/dates&gt;&lt;publisher&gt;Karger Publishers&lt;/publisher&gt;&lt;isbn&gt;1011-7571&lt;/isbn&gt;&lt;urls&gt;&lt;/urls&gt;&lt;/record&gt;&lt;/Cite&gt;&lt;/EndNote&gt;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sz w:val="16"/>
                <w:szCs w:val="16"/>
              </w:rPr>
              <w:t>(Jacobsson et al., 2012, Al-Serri et al., 2018)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D32382" w:rsidRPr="007D00D4" w14:paraId="603F2DF7" w14:textId="77777777" w:rsidTr="00A00EAB">
        <w:tc>
          <w:tcPr>
            <w:tcW w:w="1826" w:type="dxa"/>
          </w:tcPr>
          <w:p w14:paraId="4E4041F1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HIF1A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 xml:space="preserve"> rs11549465</w:t>
            </w:r>
          </w:p>
        </w:tc>
        <w:tc>
          <w:tcPr>
            <w:tcW w:w="1560" w:type="dxa"/>
          </w:tcPr>
          <w:p w14:paraId="122EA7CD" w14:textId="77777777" w:rsidR="00D32382" w:rsidRPr="007D00D4" w:rsidRDefault="007A7E09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M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aximal oxygen consumption with exercise training in elderly</w:t>
            </w:r>
          </w:p>
          <w:p w14:paraId="22E81082" w14:textId="77777777" w:rsidR="00D32382" w:rsidRPr="007D00D4" w:rsidRDefault="00D32382" w:rsidP="005D3015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BCE0512" w14:textId="77777777" w:rsidR="00D32382" w:rsidRPr="007D00D4" w:rsidRDefault="007A7E09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F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requency distribution</w:t>
            </w:r>
            <w:r w:rsidR="006F4555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of genotypes</w:t>
            </w:r>
          </w:p>
        </w:tc>
        <w:tc>
          <w:tcPr>
            <w:tcW w:w="3402" w:type="dxa"/>
          </w:tcPr>
          <w:p w14:paraId="69A56611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TT was associated with higher V02 max</w:t>
            </w:r>
          </w:p>
          <w:p w14:paraId="094994E9" w14:textId="77777777" w:rsidR="00D32382" w:rsidRPr="007D00D4" w:rsidRDefault="00D32382" w:rsidP="005D3015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6E2765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8E32E05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E6928B1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34AF4F5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TT </w:t>
            </w:r>
            <w:r w:rsidR="006D7A55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genotype 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was over represented in weightlifters and wrestlers</w:t>
            </w:r>
            <w:r w:rsidR="006D7A55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compared to controls</w:t>
            </w:r>
          </w:p>
          <w:p w14:paraId="6DA408A2" w14:textId="77777777" w:rsidR="00D32382" w:rsidRPr="007D00D4" w:rsidRDefault="00D32382" w:rsidP="005D3015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8EC2072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5A58E0E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&lt;EndNote&gt;&lt;Cite&gt;&lt;Author&gt;Prior&lt;/Author&gt;&lt;Year&gt;2003&lt;/Year&gt;&lt;RecNum&gt;12&lt;/RecNum&gt;&lt;DisplayText&gt;(Prior et al., 2003)&lt;/DisplayText&gt;&lt;record&gt;&lt;rec-number&gt;12&lt;/rec-number&gt;&lt;foreign-keys&gt;&lt;key app="EN" db-id="ddsse9fpbzx22herr96vp2assspasrt2twxv" timestamp="1559233712"&gt;12&lt;/key&gt;&lt;/foreign-keys&gt;&lt;ref-type name="Journal Article"&gt;17&lt;/ref-type&gt;&lt;contributors&gt;&lt;authors&gt;&lt;author&gt;Prior, Steven J.&lt;/author&gt;&lt;author&gt;Hagberg, James M.&lt;/author&gt;&lt;author&gt;Phares, Dana A.&lt;/author&gt;&lt;author&gt;Brown, Michael D.&lt;/author&gt;&lt;author&gt;Fairfull, Liane&lt;/author&gt;&lt;author&gt;Ferrell, Robert E.&lt;/author&gt;&lt;author&gt;Roth, Stephen M.&lt;/author&gt;&lt;/authors&gt;&lt;/contributors&gt;&lt;titles&gt;&lt;title&gt;Sequence variation in hypoxia-inducible factor 1α (HIF1A): association with maximal oxygen consumption&lt;/title&gt;&lt;secondary-title&gt;Physiological genomics&lt;/secondary-title&gt;&lt;/titles&gt;&lt;periodical&gt;&lt;full-title&gt;Physiological genomics&lt;/full-title&gt;&lt;/periodical&gt;&lt;pages&gt;20-26&lt;/pages&gt;&lt;volume&gt;15&lt;/volume&gt;&lt;number&gt;1&lt;/number&gt;&lt;dates&gt;&lt;year&gt;2003&lt;/year&gt;&lt;/dates&gt;&lt;publisher&gt;American Physiological Society&lt;/publisher&gt;&lt;isbn&gt;1094-8341&lt;/isbn&gt;&lt;urls&gt;&lt;/urls&gt;&lt;/record&gt;&lt;/Cite&gt;&lt;/EndNote&gt;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(Prior et al., 2003)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5B47845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1AD65A8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421CCA0" w14:textId="77777777" w:rsidR="006D7A55" w:rsidRPr="007D00D4" w:rsidRDefault="006D7A55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FB3F3D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59F21AE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&lt;EndNote&gt;&lt;Cite&gt;&lt;Author&gt;Ahmetov&lt;/Author&gt;&lt;Year&gt;2008&lt;/Year&gt;&lt;RecNum&gt;13&lt;/RecNum&gt;&lt;DisplayText&gt;(Ahmetov et al., 2008)&lt;/DisplayText&gt;&lt;record&gt;&lt;rec-number&gt;13&lt;/rec-number&gt;&lt;foreign-keys&gt;&lt;key app="EN" db-id="ddsse9fpbzx22herr96vp2assspasrt2twxv" timestamp="1559233712"&gt;13&lt;/key&gt;&lt;/foreign-keys&gt;&lt;ref-type name="Journal Article"&gt;17&lt;/ref-type&gt;&lt;contributors&gt;&lt;authors&gt;&lt;author&gt;Ahmetov,, II&lt;/author&gt;&lt;author&gt;Hakimullina, A. M.&lt;/author&gt;&lt;author&gt;Lyubaeva, E. V.&lt;/author&gt;&lt;author&gt;Vinogradova, O. L.&lt;/author&gt;&lt;author&gt;Rogozkin, V. A.&lt;/author&gt;&lt;/authors&gt;&lt;/contributors&gt;&lt;titles&gt;&lt;title&gt;Effect of HIF1A gene polymorphism on human muscle performance&lt;/title&gt;&lt;secondary-title&gt;Bulletin of experimental biology and medicine&lt;/secondary-title&gt;&lt;/titles&gt;&lt;periodical&gt;&lt;full-title&gt;Bulletin of experimental biology and medicine&lt;/full-title&gt;&lt;/periodical&gt;&lt;pages&gt;351-353&lt;/pages&gt;&lt;volume&gt;146&lt;/volume&gt;&lt;number&gt;3&lt;/number&gt;&lt;dates&gt;&lt;year&gt;2008&lt;/year&gt;&lt;/dates&gt;&lt;publisher&gt;Springer&lt;/publisher&gt;&lt;isbn&gt;0007-4888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(Ahmetov et al., 2008)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64DBD31F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D32382" w:rsidRPr="007D00D4" w14:paraId="65F79808" w14:textId="77777777" w:rsidTr="00A00EAB">
        <w:tc>
          <w:tcPr>
            <w:tcW w:w="1826" w:type="dxa"/>
          </w:tcPr>
          <w:p w14:paraId="72D3578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  <w:t>ID3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shd w:val="clear" w:color="auto" w:fill="FFFFFF"/>
              </w:rPr>
              <w:t>rs11574</w:t>
            </w:r>
          </w:p>
        </w:tc>
        <w:tc>
          <w:tcPr>
            <w:tcW w:w="1560" w:type="dxa"/>
          </w:tcPr>
          <w:p w14:paraId="30D217CF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shd w:val="clear" w:color="auto" w:fill="FFFFFF"/>
              </w:rPr>
              <w:t>F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shd w:val="clear" w:color="auto" w:fill="FFFFFF"/>
              </w:rPr>
              <w:t>at mass, BMI, waist circumference (WC), and waist</w:t>
            </w:r>
            <w:r w:rsidR="00D32382" w:rsidRPr="007D00D4">
              <w:rPr>
                <w:rFonts w:ascii="Cambria Math" w:hAnsi="Cambria Math" w:cs="Cambria Math"/>
                <w:color w:val="0D0D0D" w:themeColor="text1" w:themeTint="F2"/>
                <w:sz w:val="16"/>
                <w:szCs w:val="16"/>
                <w:shd w:val="clear" w:color="auto" w:fill="FFFFFF"/>
              </w:rPr>
              <w:t>‐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shd w:val="clear" w:color="auto" w:fill="FFFFFF"/>
              </w:rPr>
              <w:t>hip ratio (WHR) in humans</w:t>
            </w:r>
          </w:p>
        </w:tc>
        <w:tc>
          <w:tcPr>
            <w:tcW w:w="3402" w:type="dxa"/>
          </w:tcPr>
          <w:p w14:paraId="06E82F8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A-allele was associated with changes in cross sectional BMI and fat mass</w:t>
            </w:r>
          </w:p>
        </w:tc>
        <w:tc>
          <w:tcPr>
            <w:tcW w:w="2126" w:type="dxa"/>
          </w:tcPr>
          <w:p w14:paraId="1474F56A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&lt;EndNote&gt;&lt;Cite&gt;&lt;Author&gt;Svendstrup&lt;/Author&gt;&lt;Year&gt;2018&lt;/Year&gt;&lt;RecNum&gt;14&lt;/RecNum&gt;&lt;DisplayText&gt;(Svendstrup et al., 2018)&lt;/DisplayText&gt;&lt;record&gt;&lt;rec-number&gt;14&lt;/rec-number&gt;&lt;foreign-keys&gt;&lt;key app="EN" db-id="ddsse9fpbzx22herr96vp2assspasrt2twxv" timestamp="1559233712"&gt;14&lt;/key&gt;&lt;/foreign-keys&gt;&lt;ref-type name="Journal Article"&gt;17&lt;/ref-type&gt;&lt;contributors&gt;&lt;authors&gt;&lt;author&gt;Svendstrup, Mathilde&lt;/author&gt;&lt;author&gt;Appel, Emil V. R.&lt;/author&gt;&lt;author&gt;Sandholt, Camilla H.&lt;/author&gt;&lt;author&gt;Ahluwalia, Tarunveer S.&lt;/author&gt;&lt;author&gt;Ängquist, Lars H.&lt;/author&gt;&lt;author&gt;Thuesen, Betina H.&lt;/author&gt;&lt;author&gt;Jørgensen, Marit E.&lt;/author&gt;&lt;author&gt;Pedersen, Oluf&lt;/author&gt;&lt;author&gt;Grarup, Niels&lt;/author&gt;&lt;author&gt;Hansen, Torben&lt;/author&gt;&lt;/authors&gt;&lt;/contributors&gt;&lt;titles&gt;&lt;title&gt;Prospective studies exploring the possible impact of an ID3 polymorphism on changes in obesity measures&lt;/title&gt;&lt;secondary-title&gt;Obesity&lt;/secondary-title&gt;&lt;/titles&gt;&lt;periodical&gt;&lt;full-title&gt;Obesity&lt;/full-title&gt;&lt;/periodical&gt;&lt;pages&gt;747-754&lt;/pages&gt;&lt;volume&gt;26&lt;/volume&gt;&lt;number&gt;4&lt;/number&gt;&lt;dates&gt;&lt;year&gt;2018&lt;/year&gt;&lt;/dates&gt;&lt;publisher&gt;Wiley Online Library&lt;/publisher&gt;&lt;isbn&gt;1930-7381&lt;/isbn&gt;&lt;urls&gt;&lt;/urls&gt;&lt;/record&gt;&lt;/Cite&gt;&lt;/EndNote&gt;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(Svendstrup et al., 2018)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275374FE" w14:textId="77777777" w:rsidTr="00A00EAB">
        <w:trPr>
          <w:trHeight w:val="464"/>
        </w:trPr>
        <w:tc>
          <w:tcPr>
            <w:tcW w:w="1826" w:type="dxa"/>
          </w:tcPr>
          <w:p w14:paraId="6690516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  <w:t>IGF1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rs35767</w:t>
            </w:r>
          </w:p>
        </w:tc>
        <w:tc>
          <w:tcPr>
            <w:tcW w:w="1560" w:type="dxa"/>
          </w:tcPr>
          <w:p w14:paraId="498FEF34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Body composition</w:t>
            </w:r>
          </w:p>
        </w:tc>
        <w:tc>
          <w:tcPr>
            <w:tcW w:w="3402" w:type="dxa"/>
          </w:tcPr>
          <w:p w14:paraId="31D8715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CC genotype was associated with higher trunk and total fat and lower lean and muscle mass</w:t>
            </w:r>
          </w:p>
        </w:tc>
        <w:tc>
          <w:tcPr>
            <w:tcW w:w="2126" w:type="dxa"/>
          </w:tcPr>
          <w:p w14:paraId="5781BD99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&lt;EndNote&gt;&lt;Cite&gt;&lt;Author&gt;Kostek&lt;/Author&gt;&lt;Year&gt;2010&lt;/Year&gt;&lt;RecNum&gt;15&lt;/RecNum&gt;&lt;DisplayText&gt;(Kostek et al., 2010)&lt;/DisplayText&gt;&lt;record&gt;&lt;rec-number&gt;15&lt;/rec-number&gt;&lt;foreign-keys&gt;&lt;key app="EN" db-id="ddsse9fpbzx22herr96vp2assspasrt2twxv" timestamp="1559233713"&gt;15&lt;/key&gt;&lt;/foreign-keys&gt;&lt;ref-type name="Journal Article"&gt;17&lt;/ref-type&gt;&lt;contributors&gt;&lt;authors&gt;&lt;author&gt;Kostek, Matthew C.&lt;/author&gt;&lt;author&gt;Devaney, Joseph M.&lt;/author&gt;&lt;author&gt;Gordish-Dressman, Heather&lt;/author&gt;&lt;author&gt;Harris, Tamara B.&lt;/author&gt;&lt;author&gt;Thompson, Paul D.&lt;/author&gt;&lt;author&gt;Clarkson, Priscilla M.&lt;/author&gt;&lt;author&gt;Angelopoulos, Theodore J.&lt;/author&gt;&lt;author&gt;Gordon, Paul M.&lt;/author&gt;&lt;author&gt;Moyna, Niall M.&lt;/author&gt;&lt;author&gt;Pescatello, Linda S.&lt;/author&gt;&lt;/authors&gt;&lt;/contributors&gt;&lt;titles&gt;&lt;title&gt;A polymorphism near IGF1 is associated with body composition and muscle function in women from the Health, Aging, and Body Composition Study&lt;/title&gt;&lt;secondary-title&gt;European journal of applied physiology&lt;/secondary-title&gt;&lt;/titles&gt;&lt;periodical&gt;&lt;full-title&gt;European journal of applied physiology&lt;/full-title&gt;&lt;/periodical&gt;&lt;pages&gt;315-324&lt;/pages&gt;&lt;volume&gt;110&lt;/volume&gt;&lt;number&gt;2&lt;/number&gt;&lt;dates&gt;&lt;year&gt;2010&lt;/year&gt;&lt;/dates&gt;&lt;publisher&gt;Springer&lt;/publisher&gt;&lt;isbn&gt;1439-6319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(Kostek et al., 2010)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236C762E" w14:textId="77777777" w:rsidTr="00A00EAB">
        <w:tc>
          <w:tcPr>
            <w:tcW w:w="1826" w:type="dxa"/>
          </w:tcPr>
          <w:p w14:paraId="47BC0904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IL6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 xml:space="preserve"> rs1800795</w:t>
            </w:r>
          </w:p>
        </w:tc>
        <w:tc>
          <w:tcPr>
            <w:tcW w:w="1560" w:type="dxa"/>
          </w:tcPr>
          <w:p w14:paraId="13B2C901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Weightlifters and jumpers</w:t>
            </w:r>
          </w:p>
          <w:p w14:paraId="4CD5EA14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581DC61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Knee muscle strength and frailty</w:t>
            </w:r>
          </w:p>
          <w:p w14:paraId="21F04A49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A5E8C3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Exceptional longevity</w:t>
            </w:r>
          </w:p>
        </w:tc>
        <w:tc>
          <w:tcPr>
            <w:tcW w:w="3402" w:type="dxa"/>
          </w:tcPr>
          <w:p w14:paraId="3835EE93" w14:textId="77777777" w:rsidR="00D32382" w:rsidRPr="007D00D4" w:rsidRDefault="006D7A55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G allele was overrepresented</w:t>
            </w:r>
          </w:p>
          <w:p w14:paraId="080E5A04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9A0126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CEF2081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No association</w:t>
            </w:r>
          </w:p>
          <w:p w14:paraId="7CBEF74F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5229B0B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BA2CCE3" w14:textId="77777777" w:rsidR="006D7A55" w:rsidRPr="007D00D4" w:rsidRDefault="006D7A55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F9AFCC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No association</w:t>
            </w:r>
          </w:p>
        </w:tc>
        <w:tc>
          <w:tcPr>
            <w:tcW w:w="2126" w:type="dxa"/>
          </w:tcPr>
          <w:p w14:paraId="47E02FBD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&lt;EndNote&gt;&lt;Cite&gt;&lt;Author&gt;Ruiz&lt;/Author&gt;&lt;Year&gt;2010&lt;/Year&gt;&lt;RecNum&gt;16&lt;/RecNum&gt;&lt;DisplayText&gt;(Ruiz et al., 2010)&lt;/DisplayText&gt;&lt;record&gt;&lt;rec-number&gt;16&lt;/rec-number&gt;&lt;foreign-keys&gt;&lt;key app="EN" db-id="ddsse9fpbzx22herr96vp2assspasrt2twxv" timestamp="1559233713"&gt;16&lt;/key&gt;&lt;/foreign-keys&gt;&lt;ref-type name="Journal Article"&gt;17&lt;/ref-type&gt;&lt;contributors&gt;&lt;authors&gt;&lt;author&gt;Ruiz, Jonatan R.&lt;/author&gt;&lt;author&gt;Buxens, Amaya&lt;/author&gt;&lt;author&gt;Artieda, Marta&lt;/author&gt;&lt;author&gt;Arteta, David&lt;/author&gt;&lt;author&gt;Santiago, Catalina&lt;/author&gt;&lt;author&gt;Rodríguez-Romo, Gabriel&lt;/author&gt;&lt;author&gt;Lao, José I.&lt;/author&gt;&lt;author&gt;Gómez-Gallego, Félix&lt;/author&gt;&lt;author&gt;Lucia, Alejandro&lt;/author&gt;&lt;/authors&gt;&lt;/contributors&gt;&lt;titles&gt;&lt;title&gt;The− 174 G/C polymorphism of the IL6 gene is associated with elite power performance&lt;/title&gt;&lt;secondary-title&gt;Journal of science and medicine in sport&lt;/secondary-title&gt;&lt;/titles&gt;&lt;periodical&gt;&lt;full-title&gt;Journal of science and medicine in sport&lt;/full-title&gt;&lt;/periodical&gt;&lt;pages&gt;549-553&lt;/pages&gt;&lt;volume&gt;13&lt;/volume&gt;&lt;number&gt;5&lt;/number&gt;&lt;dates&gt;&lt;year&gt;2010&lt;/year&gt;&lt;/dates&gt;&lt;publisher&gt;Elsevier&lt;/publisher&gt;&lt;isbn&gt;1440-2440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(Ruiz et al., 2010)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7E945081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8D551C3" w14:textId="77777777" w:rsidR="00846D64" w:rsidRPr="007D00D4" w:rsidRDefault="00846D64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AE165D1" w14:textId="56EACD5D" w:rsidR="00D32382" w:rsidRPr="007D00D4" w:rsidRDefault="00D32382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PEVuZE5vdGU+PENpdGU+PEF1dGhvcj5XYWxzdG9uPC9BdXRob3I+PFllYXI+MjAwNTwvWWVhcj48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PEVuZE5vdGU+PENpdGU+PEF1dGhvcj5XYWxzdG9uPC9BdXRob3I+PFllYXI+MjAwNTwvWWVhcj48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(Walston et al., 2005, Pereira et al., 2011)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540BCDA1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3DC76FF" w14:textId="77777777" w:rsidR="006D7A55" w:rsidRPr="007D00D4" w:rsidRDefault="006D7A55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BCE08DA" w14:textId="77777777" w:rsidR="006D7A55" w:rsidRPr="007D00D4" w:rsidRDefault="006D7A55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A366278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&lt;EndNote&gt;&lt;Cite&gt;&lt;Author&gt;Fuku&lt;/Author&gt;&lt;Year&gt;2015&lt;/Year&gt;&lt;RecNum&gt;19&lt;/RecNum&gt;&lt;DisplayText&gt;(Fuku et al., 2015)&lt;/DisplayText&gt;&lt;record&gt;&lt;rec-number&gt;19&lt;/rec-number&gt;&lt;foreign-keys&gt;&lt;key app="EN" db-id="ddsse9fpbzx22herr96vp2assspasrt2twxv" timestamp="1559233713"&gt;19&lt;/key&gt;&lt;/foreign-keys&gt;&lt;ref-type name="Journal Article"&gt;17&lt;/ref-type&gt;&lt;contributors&gt;&lt;authors&gt;&lt;author&gt;Fuku, Noriyuki&lt;/author&gt;&lt;author&gt;He, Zi-hong&lt;/author&gt;&lt;author&gt;Sanchis-Gomar, Fabian&lt;/author&gt;&lt;author&gt;Pareja-Galeano, Helios&lt;/author&gt;&lt;author&gt;Tian, Ye&lt;/author&gt;&lt;author&gt;Arai, Yasumichi&lt;/author&gt;&lt;author&gt;Abe, Yukiko&lt;/author&gt;&lt;author&gt;Murakami, Haruka&lt;/author&gt;&lt;author&gt;Miyachi, Motohiko&lt;/author&gt;&lt;author&gt;Zempo, Hirofumi&lt;/author&gt;&lt;/authors&gt;&lt;/contributors&gt;&lt;titles&gt;&lt;title&gt;Exceptional longevity and muscle and fitness related genotypes: a functional in vitro analysis and case-control association replication study with SNPs THRH rs7832552, IL6 rs1800795, and ACSL1 rs6552828&lt;/title&gt;&lt;secondary-title&gt;Frontiers in aging neuroscience&lt;/secondary-title&gt;&lt;/titles&gt;&lt;periodical&gt;&lt;full-title&gt;Frontiers in aging neuroscience&lt;/full-title&gt;&lt;/periodical&gt;&lt;pages&gt;59&lt;/pages&gt;&lt;volume&gt;7&lt;/volume&gt;&lt;dates&gt;&lt;year&gt;2015&lt;/year&gt;&lt;/dates&gt;&lt;publisher&gt;Frontiers&lt;/publisher&gt;&lt;isbn&gt;1663-4365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(Fuku et al., 2015)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781D7762" w14:textId="77777777" w:rsidTr="00A00EAB">
        <w:trPr>
          <w:trHeight w:val="1094"/>
        </w:trPr>
        <w:tc>
          <w:tcPr>
            <w:tcW w:w="1826" w:type="dxa"/>
          </w:tcPr>
          <w:p w14:paraId="12FE7B5C" w14:textId="77777777" w:rsidR="00D32382" w:rsidRPr="007D00D4" w:rsidRDefault="00D32382" w:rsidP="005D30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MTHFR</w:t>
            </w:r>
          </w:p>
          <w:p w14:paraId="47CF3830" w14:textId="77777777" w:rsidR="00D32382" w:rsidRPr="007D00D4" w:rsidRDefault="00D32382" w:rsidP="005D30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rs1801131</w:t>
            </w:r>
          </w:p>
          <w:p w14:paraId="73AB5304" w14:textId="77777777" w:rsidR="00D32382" w:rsidRPr="007D00D4" w:rsidRDefault="00D32382" w:rsidP="005D30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rs1537516</w:t>
            </w:r>
          </w:p>
          <w:p w14:paraId="0E9CA888" w14:textId="77777777" w:rsidR="00D32382" w:rsidRPr="007D00D4" w:rsidRDefault="00D722A5" w:rsidP="005D30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rs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17421511</w:t>
            </w:r>
          </w:p>
        </w:tc>
        <w:tc>
          <w:tcPr>
            <w:tcW w:w="1560" w:type="dxa"/>
          </w:tcPr>
          <w:p w14:paraId="2AFA286C" w14:textId="77777777" w:rsidR="00D32382" w:rsidRPr="007D00D4" w:rsidRDefault="00D32382" w:rsidP="006D7A5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Sprint and strength athletes</w:t>
            </w:r>
          </w:p>
          <w:p w14:paraId="59ED87DB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881C77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VO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vertAlign w:val="subscript"/>
              </w:rPr>
              <w:t>2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max post training</w:t>
            </w:r>
          </w:p>
        </w:tc>
        <w:tc>
          <w:tcPr>
            <w:tcW w:w="3402" w:type="dxa"/>
          </w:tcPr>
          <w:p w14:paraId="75CE9B3D" w14:textId="77777777" w:rsidR="00D32382" w:rsidRPr="007D00D4" w:rsidRDefault="006D7A55" w:rsidP="006D7A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  <w:t>MTHFR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rs1801131 C-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allele overrepresentation</w:t>
            </w:r>
          </w:p>
          <w:p w14:paraId="1226600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0658A6B" w14:textId="77777777" w:rsidR="00846D64" w:rsidRPr="007D00D4" w:rsidRDefault="00846D64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53EE9E5" w14:textId="7AAE6BAB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C-allele carriers had significantly improvement in VO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vertAlign w:val="subscript"/>
              </w:rPr>
              <w:t>2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Max</w:t>
            </w:r>
          </w:p>
        </w:tc>
        <w:tc>
          <w:tcPr>
            <w:tcW w:w="2126" w:type="dxa"/>
          </w:tcPr>
          <w:p w14:paraId="399FF1F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&lt;EndNote&gt;&lt;Cite&gt;&lt;Author&gt;Zarebska&lt;/Author&gt;&lt;Year&gt;2014&lt;/Year&gt;&lt;RecNum&gt;20&lt;/RecNum&gt;&lt;DisplayText&gt;(Zarebska et al., 2014)&lt;/DisplayText&gt;&lt;record&gt;&lt;rec-number&gt;20&lt;/rec-number&gt;&lt;foreign-keys&gt;&lt;key app="EN" db-id="ddsse9fpbzx22herr96vp2assspasrt2twxv" timestamp="1559233713"&gt;20&lt;/key&gt;&lt;/foreign-keys&gt;&lt;ref-type name="Journal Article"&gt;17&lt;/ref-type&gt;&lt;contributors&gt;&lt;authors&gt;&lt;author&gt;Zarebska, Aleksandra&lt;/author&gt;&lt;author&gt;Ahmetov, Ildus I.&lt;/author&gt;&lt;author&gt;Sawczyn, Stanislaw&lt;/author&gt;&lt;author&gt;Weiner, Alexandra S.&lt;/author&gt;&lt;author&gt;Kaczmarczyk, Mariusz&lt;/author&gt;&lt;author&gt;Ficek, Krzysztof&lt;/author&gt;&lt;author&gt;Maciejewska-Karlowska, Agnieszka&lt;/author&gt;&lt;author&gt;Sawczuk, Marek&lt;/author&gt;&lt;author&gt;Leonska-Duniec, Agata&lt;/author&gt;&lt;author&gt;Klocek, Tomasz&lt;/author&gt;&lt;/authors&gt;&lt;/contributors&gt;&lt;titles&gt;&lt;title&gt;Association of the MTHFR 1298A&amp;gt; C (rs1801131) polymorphism with speed and strength sports in Russian and Polish athletes&lt;/title&gt;&lt;secondary-title&gt;Journal of sports sciences&lt;/secondary-title&gt;&lt;/titles&gt;&lt;periodical&gt;&lt;full-title&gt;Journal of sports sciences&lt;/full-title&gt;&lt;/periodical&gt;&lt;pages&gt;375-382&lt;/pages&gt;&lt;volume&gt;32&lt;/volume&gt;&lt;number&gt;4&lt;/number&gt;&lt;dates&gt;&lt;year&gt;2014&lt;/year&gt;&lt;/dates&gt;&lt;publisher&gt;Routledge&lt;/publisher&gt;&lt;isbn&gt;0264-0414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(Zarebska et al., 2014)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4812B9FE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1762BA1" w14:textId="77777777" w:rsidR="006D7A55" w:rsidRPr="007D00D4" w:rsidRDefault="006D7A55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D74779B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&lt;EndNote&gt;&lt;Cite&gt;&lt;Author&gt;Cięszczyk&lt;/Author&gt;&lt;Year&gt;2016&lt;/Year&gt;&lt;RecNum&gt;21&lt;/RecNum&gt;&lt;DisplayText&gt;(Cięszczyk et al., 2016)&lt;/DisplayText&gt;&lt;record&gt;&lt;rec-number&gt;21&lt;/rec-number&gt;&lt;foreign-keys&gt;&lt;key app="EN" db-id="ddsse9fpbzx22herr96vp2assspasrt2twxv" timestamp="1559233713"&gt;21&lt;/key&gt;&lt;/foreign-keys&gt;&lt;ref-type name="Journal Article"&gt;17&lt;/ref-type&gt;&lt;contributors&gt;&lt;authors&gt;&lt;author&gt;Cięszczyk, Paweł&lt;/author&gt;&lt;author&gt;Zarębska, Aleksandra&lt;/author&gt;&lt;author&gt;Jastrzębski, Zbigniew&lt;/author&gt;&lt;author&gt;Sawczyn, Michał&lt;/author&gt;&lt;author&gt;Kozakiewicz-Drobnik, Izabela&lt;/author&gt;&lt;author&gt;Leońska-Duniec, Agata&lt;/author&gt;&lt;author&gt;Kaczmarczyk, Mariusz&lt;/author&gt;&lt;author&gt;Maciejewska-Skrendo, Agnieszka&lt;/author&gt;&lt;author&gt;Żmijewski, Piotr&lt;/author&gt;&lt;author&gt;Trybek, Grzegorz&lt;/author&gt;&lt;/authors&gt;&lt;/contributors&gt;&lt;titles&gt;&lt;title&gt;Does the MTHFR A1298C Polymorphism Modulate the Cardiorespiratory Response to Training?&lt;/title&gt;&lt;secondary-title&gt;Journal of human kinetics&lt;/secondary-title&gt;&lt;/titles&gt;&lt;periodical&gt;&lt;full-title&gt;Journal of human kinetics&lt;/full-title&gt;&lt;/periodical&gt;&lt;pages&gt;43-53&lt;/pages&gt;&lt;volume&gt;54&lt;/volume&gt;&lt;number&gt;1&lt;/number&gt;&lt;dates&gt;&lt;year&gt;2016&lt;/year&gt;&lt;/dates&gt;&lt;publisher&gt;De Gruyter Open&lt;/publisher&gt;&lt;isbn&gt;1899-7562&lt;/isbn&gt;&lt;urls&gt;&lt;/urls&gt;&lt;/record&gt;&lt;/Cite&gt;&lt;/EndNote&gt;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(Cięszczyk et al., 2016)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327F2C74" w14:textId="77777777" w:rsidTr="00A00EAB">
        <w:tc>
          <w:tcPr>
            <w:tcW w:w="1826" w:type="dxa"/>
          </w:tcPr>
          <w:p w14:paraId="1D79D108" w14:textId="77777777" w:rsidR="00D32382" w:rsidRPr="007D00D4" w:rsidRDefault="00D32382" w:rsidP="005D301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PTK2</w:t>
            </w:r>
          </w:p>
          <w:p w14:paraId="6554DF1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>rs7843014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,</w:t>
            </w:r>
          </w:p>
          <w:p w14:paraId="03FE941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 rs7460</w:t>
            </w:r>
          </w:p>
        </w:tc>
        <w:tc>
          <w:tcPr>
            <w:tcW w:w="1560" w:type="dxa"/>
          </w:tcPr>
          <w:p w14:paraId="588465C3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Exceptional longevity</w:t>
            </w:r>
          </w:p>
          <w:p w14:paraId="6A40CC25" w14:textId="77777777" w:rsidR="007A7E09" w:rsidRPr="007D00D4" w:rsidRDefault="007A7E09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2E48D45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Specific force in healthy men</w:t>
            </w:r>
          </w:p>
        </w:tc>
        <w:tc>
          <w:tcPr>
            <w:tcW w:w="3402" w:type="dxa"/>
          </w:tcPr>
          <w:p w14:paraId="250C6423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rs7843014 CC and rs7460 TT association with longevity </w:t>
            </w:r>
          </w:p>
          <w:p w14:paraId="676A64E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7AE2272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AA homozygotes had higher VL specific force</w:t>
            </w:r>
          </w:p>
        </w:tc>
        <w:tc>
          <w:tcPr>
            <w:tcW w:w="2126" w:type="dxa"/>
          </w:tcPr>
          <w:p w14:paraId="6E6C6D84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&lt;EndNote&gt;&lt;Cite&gt;&lt;Author&gt;Garatachea&lt;/Author&gt;&lt;Year&gt;2014&lt;/Year&gt;&lt;RecNum&gt;22&lt;/RecNum&gt;&lt;DisplayText&gt;(Garatachea et al., 2014)&lt;/DisplayText&gt;&lt;record&gt;&lt;rec-number&gt;22&lt;/rec-number&gt;&lt;foreign-keys&gt;&lt;key app="EN" db-id="ddsse9fpbzx22herr96vp2assspasrt2twxv" timestamp="1559233713"&gt;22&lt;/key&gt;&lt;/foreign-keys&gt;&lt;ref-type name="Journal Article"&gt;17&lt;/ref-type&gt;&lt;contributors&gt;&lt;authors&gt;&lt;author&gt;Garatachea, Nuria&lt;/author&gt;&lt;author&gt;Fuku, Noriyuki&lt;/author&gt;&lt;author&gt;He, Zi-hong&lt;/author&gt;&lt;author&gt;Tian, Ye&lt;/author&gt;&lt;author&gt;Arai, Yasumichi&lt;/author&gt;&lt;author&gt;Abe, Yukiko&lt;/author&gt;&lt;author&gt;Murakami, Haruka&lt;/author&gt;&lt;author&gt;Miyachi, Motohiko&lt;/author&gt;&lt;author&gt;Yvert, Thomas&lt;/author&gt;&lt;author&gt;Venturini, Letizia&lt;/author&gt;&lt;/authors&gt;&lt;/contributors&gt;&lt;titles&gt;&lt;title&gt;PTK2 rs7460 and rs7843014 polymorphisms and exceptional longevity: a functional replication study&lt;/title&gt;&lt;secondary-title&gt;Rejuvenation research&lt;/secondary-title&gt;&lt;/titles&gt;&lt;periodical&gt;&lt;full-title&gt;Rejuvenation research&lt;/full-title&gt;&lt;/periodical&gt;&lt;pages&gt;430-438&lt;/pages&gt;&lt;volume&gt;17&lt;/volume&gt;&lt;number&gt;5&lt;/number&gt;&lt;dates&gt;&lt;year&gt;2014&lt;/year&gt;&lt;/dates&gt;&lt;publisher&gt;Mary Ann Liebert, Inc. 140 Huguenot Street, 3rd Floor New Rochelle, NY 10801 USA&lt;/publisher&gt;&lt;isbn&gt;1549-1684&lt;/isbn&gt;&lt;urls&gt;&lt;/urls&gt;&lt;/record&gt;&lt;/Cite&gt;&lt;/EndNote&gt;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(Garatachea et al., 2014)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50B255C4" w14:textId="77777777" w:rsidR="007A7E09" w:rsidRPr="007D00D4" w:rsidRDefault="007A7E09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9120EF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EA95DC5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&lt;EndNote&gt;&lt;Cite&gt;&lt;Author&gt;Erskine&lt;/Author&gt;&lt;Year&gt;2012&lt;/Year&gt;&lt;RecNum&gt;23&lt;/RecNum&gt;&lt;DisplayText&gt;(Erskine et al., 2012, Stebbings et al., 2017)&lt;/DisplayText&gt;&lt;record&gt;&lt;rec-number&gt;23&lt;/rec-number&gt;&lt;foreign-keys&gt;&lt;key app="EN" db-id="ddsse9fpbzx22herr96vp2assspasrt2twxv" timestamp="1559233713"&gt;23&lt;/key&gt;&lt;/foreign-keys&gt;&lt;ref-type name="Journal Article"&gt;17&lt;/ref-type&gt;&lt;contributors&gt;&lt;authors&gt;&lt;author&gt;Erskine, Robert M.&lt;/author&gt;&lt;author&gt;Williams, Alun G.&lt;/author&gt;&lt;author&gt;Jones, David A.&lt;/author&gt;&lt;author&gt;Stewart, Claire E.&lt;/author&gt;&lt;author&gt;Degens, Hans&lt;/author&gt;&lt;/authors&gt;&lt;/contributors&gt;&lt;titles&gt;&lt;title&gt;Do PTK2 gene polymorphisms contribute to the interindividual variability in muscle strength and the response to resistance training? A preliminary report&lt;/title&gt;&lt;secondary-title&gt;Journal of applied physiology&lt;/secondary-title&gt;&lt;/titles&gt;&lt;periodical&gt;&lt;full-title&gt;Journal of Applied Physiology&lt;/full-title&gt;&lt;/periodical&gt;&lt;pages&gt;1329-1334&lt;/pages&gt;&lt;volume&gt;112&lt;/volume&gt;&lt;number&gt;8&lt;/number&gt;&lt;dates&gt;&lt;year&gt;2012&lt;/year&gt;&lt;/dates&gt;&lt;publisher&gt;American Physiological Society Bethesda, MD&lt;/publisher&gt;&lt;isbn&gt;8750-7587&lt;/isbn&gt;&lt;urls&gt;&lt;/urls&gt;&lt;/record&gt;&lt;/Cite&gt;&lt;Cite&gt;&lt;Author&gt;Stebbings&lt;/Author&gt;&lt;Year&gt;2017&lt;/Year&gt;&lt;RecNum&gt;24&lt;/RecNum&gt;&lt;record&gt;&lt;rec-number&gt;24&lt;/rec-number&gt;&lt;foreign-keys&gt;&lt;key app="EN" db-id="ddsse9fpbzx22herr96vp2assspasrt2twxv" timestamp="1559233713"&gt;24&lt;/key&gt;&lt;/foreign-keys&gt;&lt;ref-type name="Journal Article"&gt;17&lt;/ref-type&gt;&lt;contributors&gt;&lt;authors&gt;&lt;author&gt;Stebbings, Georgina K.&lt;/author&gt;&lt;author&gt;Williams, A. G.&lt;/author&gt;&lt;author&gt;Morse, C. I.&lt;/author&gt;&lt;author&gt;Day, S. H.&lt;/author&gt;&lt;/authors&gt;&lt;/contributors&gt;&lt;titles&gt;&lt;title&gt;Polymorphisms in PTK2 are associated with skeletal muscle specific force: an independent replication study&lt;/title&gt;&lt;secondary-title&gt;European journal of applied physiology&lt;/secondary-title&gt;&lt;/titles&gt;&lt;periodical&gt;&lt;full-title&gt;European journal of applied physiology&lt;/full-title&gt;&lt;/periodical&gt;&lt;pages&gt;713-720&lt;/pages&gt;&lt;volume&gt;117&lt;/volume&gt;&lt;number&gt;4&lt;/number&gt;&lt;dates&gt;&lt;year&gt;2017&lt;/year&gt;&lt;/dates&gt;&lt;publisher&gt;Springer&lt;/publisher&gt;&lt;isbn&gt;1439-6319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(Erskine et al., 2012, Stebbings et al., 2017)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0431AB29" w14:textId="77777777" w:rsidTr="00A00EAB">
        <w:trPr>
          <w:trHeight w:val="736"/>
        </w:trPr>
        <w:tc>
          <w:tcPr>
            <w:tcW w:w="1826" w:type="dxa"/>
          </w:tcPr>
          <w:p w14:paraId="53D9287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TRHR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 xml:space="preserve"> rs7832552</w:t>
            </w:r>
          </w:p>
        </w:tc>
        <w:tc>
          <w:tcPr>
            <w:tcW w:w="1560" w:type="dxa"/>
          </w:tcPr>
          <w:p w14:paraId="4CF264A0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L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ean body mass</w:t>
            </w:r>
          </w:p>
          <w:p w14:paraId="0A0B3096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A539187" w14:textId="77777777" w:rsidR="007A7E09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302DA3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Exceptional longevity</w:t>
            </w:r>
          </w:p>
        </w:tc>
        <w:tc>
          <w:tcPr>
            <w:tcW w:w="3402" w:type="dxa"/>
          </w:tcPr>
          <w:p w14:paraId="3F7B02BE" w14:textId="77777777" w:rsidR="00D32382" w:rsidRPr="007D00D4" w:rsidRDefault="00D32382" w:rsidP="007A7E09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T allele was associated with higher lean body mass</w:t>
            </w:r>
          </w:p>
          <w:p w14:paraId="6D250FC8" w14:textId="77777777" w:rsidR="007A7E09" w:rsidRPr="007D00D4" w:rsidRDefault="007A7E09" w:rsidP="007A7E09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1DB66E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No association</w:t>
            </w:r>
          </w:p>
        </w:tc>
        <w:tc>
          <w:tcPr>
            <w:tcW w:w="2126" w:type="dxa"/>
          </w:tcPr>
          <w:p w14:paraId="1907F135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PEVuZE5vdGU+PENpdGU+PEF1dGhvcj5MaXU8L0F1dGhvcj48WWVhcj4yMDA5PC9ZZWFyPjxSZWNO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PEVuZE5vdGU+PENpdGU+PEF1dGhvcj5MaXU8L0F1dGhvcj48WWVhcj4yMDA5PC9ZZWFyPjxSZWNO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(Liu et al., 2009, Lunardi et al., 2013)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60BD3BB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6A7F367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&lt;EndNote&gt;&lt;Cite&gt;&lt;Author&gt;Fuku&lt;/Author&gt;&lt;Year&gt;2015&lt;/Year&gt;&lt;RecNum&gt;19&lt;/RecNum&gt;&lt;DisplayText&gt;(Fuku et al., 2015)&lt;/DisplayText&gt;&lt;record&gt;&lt;rec-number&gt;19&lt;/rec-number&gt;&lt;foreign-keys&gt;&lt;key app="EN" db-id="ddsse9fpbzx22herr96vp2assspasrt2twxv" timestamp="1559233713"&gt;19&lt;/key&gt;&lt;/foreign-keys&gt;&lt;ref-type name="Journal Article"&gt;17&lt;/ref-type&gt;&lt;contributors&gt;&lt;authors&gt;&lt;author&gt;Fuku, Noriyuki&lt;/author&gt;&lt;author&gt;He, Zi-hong&lt;/author&gt;&lt;author&gt;Sanchis-Gomar, Fabian&lt;/author&gt;&lt;author&gt;Pareja-Galeano, Helios&lt;/author&gt;&lt;author&gt;Tian, Ye&lt;/author&gt;&lt;author&gt;Arai, Yasumichi&lt;/author&gt;&lt;author&gt;Abe, Yukiko&lt;/author&gt;&lt;author&gt;Murakami, Haruka&lt;/author&gt;&lt;author&gt;Miyachi, Motohiko&lt;/author&gt;&lt;author&gt;Zempo, Hirofumi&lt;/author&gt;&lt;/authors&gt;&lt;/contributors&gt;&lt;titles&gt;&lt;title&gt;Exceptional longevity and muscle and fitness related genotypes: a functional in vitro analysis and case-control association replication study with SNPs THRH rs7832552, IL6 rs1800795, and ACSL1 rs6552828&lt;/title&gt;&lt;secondary-title&gt;Frontiers in aging neuroscience&lt;/secondary-title&gt;&lt;/titles&gt;&lt;periodical&gt;&lt;full-title&gt;Frontiers in aging neuroscience&lt;/full-title&gt;&lt;/periodical&gt;&lt;pages&gt;59&lt;/pages&gt;&lt;volume&gt;7&lt;/volume&gt;&lt;dates&gt;&lt;year&gt;2015&lt;/year&gt;&lt;/dates&gt;&lt;publisher&gt;Frontiers&lt;/publisher&gt;&lt;isbn&gt;1663-4365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(Fuku et al., 2015)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5D3E8548" w14:textId="77777777" w:rsidTr="00A00EAB">
        <w:tc>
          <w:tcPr>
            <w:tcW w:w="1826" w:type="dxa"/>
          </w:tcPr>
          <w:p w14:paraId="007FF73A" w14:textId="77777777" w:rsidR="00D32382" w:rsidRPr="007D00D4" w:rsidRDefault="00D32382" w:rsidP="005D3015">
            <w:pPr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TTN </w:t>
            </w:r>
            <w:r w:rsidRPr="007D00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rs10497520</w:t>
            </w:r>
          </w:p>
        </w:tc>
        <w:tc>
          <w:tcPr>
            <w:tcW w:w="1560" w:type="dxa"/>
          </w:tcPr>
          <w:p w14:paraId="483C0971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M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arathon running performance and muscle fascicle length</w:t>
            </w:r>
          </w:p>
          <w:p w14:paraId="424315AF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2A3B384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I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sometric knee strength in CAD patients</w:t>
            </w:r>
          </w:p>
          <w:p w14:paraId="7D2A99B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6587F69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I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sometric knee extension</w:t>
            </w:r>
          </w:p>
        </w:tc>
        <w:tc>
          <w:tcPr>
            <w:tcW w:w="3402" w:type="dxa"/>
          </w:tcPr>
          <w:p w14:paraId="6C1CCF4F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T-allele carriers had better marathon personal best times.</w:t>
            </w:r>
          </w:p>
          <w:p w14:paraId="284A06AE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AEF1A27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1CB14F3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6EF6C64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No association with strength</w:t>
            </w:r>
          </w:p>
          <w:p w14:paraId="0A1E286D" w14:textId="77777777" w:rsidR="00D32382" w:rsidRPr="007D00D4" w:rsidRDefault="00D32382" w:rsidP="005D3015">
            <w:pPr>
              <w:ind w:left="360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2019DE3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312E175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6603719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C-allele is predisposing allele for knee strength in elderly population</w:t>
            </w:r>
          </w:p>
        </w:tc>
        <w:tc>
          <w:tcPr>
            <w:tcW w:w="2126" w:type="dxa"/>
          </w:tcPr>
          <w:p w14:paraId="042E7BA6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&lt;EndNote&gt;&lt;Cite&gt;&lt;Author&gt;Stebbings&lt;/Author&gt;&lt;Year&gt;2018&lt;/Year&gt;&lt;RecNum&gt;27&lt;/RecNum&gt;&lt;DisplayText&gt;(Stebbings et al., 2018)&lt;/DisplayText&gt;&lt;record&gt;&lt;rec-number&gt;27&lt;/rec-number&gt;&lt;foreign-keys&gt;&lt;key app="EN" db-id="ddsse9fpbzx22herr96vp2assspasrt2twxv" timestamp="1559233714"&gt;27&lt;/key&gt;&lt;/foreign-keys&gt;&lt;ref-type name="Journal Article"&gt;17&lt;/ref-type&gt;&lt;contributors&gt;&lt;authors&gt;&lt;author&gt;Stebbings, G. K.&lt;/author&gt;&lt;author&gt;Williams, A. G.&lt;/author&gt;&lt;author&gt;Herbert, A. J.&lt;/author&gt;&lt;author&gt;Lockey, S. J.&lt;/author&gt;&lt;author&gt;Heffernan, S. M.&lt;/author&gt;&lt;author&gt;Erskine, R. M.&lt;/author&gt;&lt;author&gt;Morse, C. I.&lt;/author&gt;&lt;author&gt;Day, S. H.&lt;/author&gt;&lt;/authors&gt;&lt;/contributors&gt;&lt;titles&gt;&lt;title&gt;TTN genotype is associated with fascicle length and marathon running performance&lt;/title&gt;&lt;secondary-title&gt;Scandinavian journal of medicine &amp;amp; science in sports&lt;/secondary-title&gt;&lt;/titles&gt;&lt;periodical&gt;&lt;full-title&gt;Scandinavian journal of medicine &amp;amp; science in sports&lt;/full-title&gt;&lt;/periodical&gt;&lt;pages&gt;400-406&lt;/pages&gt;&lt;volume&gt;28&lt;/volume&gt;&lt;number&gt;2&lt;/number&gt;&lt;dates&gt;&lt;year&gt;2018&lt;/year&gt;&lt;/dates&gt;&lt;publisher&gt;Wiley Online Library&lt;/publisher&gt;&lt;isbn&gt;0905-7188&lt;/isbn&gt;&lt;urls&gt;&lt;/urls&gt;&lt;/record&gt;&lt;/Cite&gt;&lt;/EndNote&gt;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(Stebbings et al., 2018)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064A4050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991E898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D94FD84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7CE72D0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&lt;EndNote&gt;&lt;Cite&gt;&lt;Author&gt;Thomaes&lt;/Author&gt;&lt;Year&gt;2013&lt;/Year&gt;&lt;RecNum&gt;28&lt;/RecNum&gt;&lt;DisplayText&gt;(Thomaes et al., 2013)&lt;/DisplayText&gt;&lt;record&gt;&lt;rec-number&gt;28&lt;/rec-number&gt;&lt;foreign-keys&gt;&lt;key app="EN" db-id="ddsse9fpbzx22herr96vp2assspasrt2twxv" timestamp="1559233714"&gt;28&lt;/key&gt;&lt;/foreign-keys&gt;&lt;ref-type name="Journal Article"&gt;17&lt;/ref-type&gt;&lt;contributors&gt;&lt;authors&gt;&lt;author&gt;Thomaes, Tom&lt;/author&gt;&lt;author&gt;Thomis, Martine&lt;/author&gt;&lt;author&gt;Onkelinx, Steven&lt;/author&gt;&lt;author&gt;Goetschalckx, Kaatje&lt;/author&gt;&lt;author&gt;Fagard, Robert&lt;/author&gt;&lt;author&gt;Lambrechts, Diether&lt;/author&gt;&lt;author&gt;Vanhees, Luc&lt;/author&gt;&lt;/authors&gt;&lt;/contributors&gt;&lt;titles&gt;&lt;title&gt;Genetic predisposition scores associate with muscular strength, size and trainability&lt;/title&gt;&lt;secondary-title&gt;Medicine and science in sports and exercise&lt;/secondary-title&gt;&lt;/titles&gt;&lt;periodical&gt;&lt;full-title&gt;Medicine and science in sports and exercise&lt;/full-title&gt;&lt;/periodical&gt;&lt;pages&gt;1451-1459&lt;/pages&gt;&lt;volume&gt;45&lt;/volume&gt;&lt;number&gt;8&lt;/number&gt;&lt;dates&gt;&lt;year&gt;2013&lt;/year&gt;&lt;/dates&gt;&lt;publisher&gt;American College of Sports Medicine&lt;/publisher&gt;&lt;isbn&gt;0195-9131&lt;/isbn&gt;&lt;urls&gt;&lt;/urls&gt;&lt;/record&gt;&lt;/Cite&gt;&lt;/EndNote&gt;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(Thomaes et al., 2013)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461788CD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FE80867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397086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2AE921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&lt;EndNote&gt;&lt;Cite&gt;&lt;Author&gt;He&lt;/Author&gt;&lt;Year&gt;2018&lt;/Year&gt;&lt;RecNum&gt;29&lt;/RecNum&gt;&lt;DisplayText&gt;(He et al., 2018)&lt;/DisplayText&gt;&lt;record&gt;&lt;rec-number&gt;29&lt;/rec-number&gt;&lt;foreign-keys&gt;&lt;key app="EN" db-id="ddsse9fpbzx22herr96vp2assspasrt2twxv" timestamp="1559233714"&gt;29&lt;/key&gt;&lt;/foreign-keys&gt;&lt;ref-type name="Journal Article"&gt;17&lt;/ref-type&gt;&lt;contributors&gt;&lt;authors&gt;&lt;author&gt;He, Lingxiao&lt;/author&gt;&lt;author&gt;Van Roie, Evelien&lt;/author&gt;&lt;author&gt;Bogaerts, An&lt;/author&gt;&lt;author&gt;Morse, Christopher I.&lt;/author&gt;&lt;author&gt;Delecluse, Christophe&lt;/author&gt;&lt;author&gt;Verschueren, Sabine&lt;/author&gt;&lt;author&gt;Thomis, Martine&lt;/author&gt;&lt;/authors&gt;&lt;/contributors&gt;&lt;titles&gt;&lt;title&gt;Genetic predisposition score predicts the increases of knee strength and muscle mass after one-year exercise in healthy elderly&lt;/title&gt;&lt;secondary-title&gt;Experimental gerontology&lt;/secondary-title&gt;&lt;/titles&gt;&lt;periodical&gt;&lt;full-title&gt;Experimental gerontology&lt;/full-title&gt;&lt;/periodical&gt;&lt;pages&gt;17-26&lt;/pages&gt;&lt;volume&gt;111&lt;/volume&gt;&lt;dates&gt;&lt;year&gt;2018&lt;/year&gt;&lt;/dates&gt;&lt;publisher&gt;Elsevier&lt;/publisher&gt;&lt;isbn&gt;0531-5565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(He et al., 2018)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30F5133F" w14:textId="77777777" w:rsidTr="00A00EAB">
        <w:tc>
          <w:tcPr>
            <w:tcW w:w="1826" w:type="dxa"/>
          </w:tcPr>
          <w:p w14:paraId="428C036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VDR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 xml:space="preserve"> rs2228570</w:t>
            </w:r>
          </w:p>
        </w:tc>
        <w:tc>
          <w:tcPr>
            <w:tcW w:w="1560" w:type="dxa"/>
          </w:tcPr>
          <w:p w14:paraId="106A937B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Q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uadriceps strength, hamstring strength, peak torque, FFM</w:t>
            </w:r>
          </w:p>
          <w:p w14:paraId="63A89718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5B96383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42B72BB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Knee strength</w:t>
            </w:r>
          </w:p>
          <w:p w14:paraId="51DD371D" w14:textId="77777777" w:rsidR="007A7E09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E9842CE" w14:textId="77777777" w:rsidR="007A7E09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247A890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FFM/Sarcopenia</w:t>
            </w:r>
          </w:p>
        </w:tc>
        <w:tc>
          <w:tcPr>
            <w:tcW w:w="3402" w:type="dxa"/>
          </w:tcPr>
          <w:p w14:paraId="321A59FB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F (C) allele has been linked to reduced fat-free-mass and men </w:t>
            </w:r>
          </w:p>
          <w:p w14:paraId="37FAB87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883959B" w14:textId="77777777" w:rsidR="00A00EAB" w:rsidRPr="007D00D4" w:rsidRDefault="00A00EAB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B0F361F" w14:textId="77777777" w:rsidR="00A00EAB" w:rsidRPr="007D00D4" w:rsidRDefault="00A00EAB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19C22CB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F allele with reduced concentric and isometric knee strength than f-allele carriers</w:t>
            </w:r>
          </w:p>
          <w:p w14:paraId="0DEFB64B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0310821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FF homozygotes in higher risk </w:t>
            </w:r>
            <w:r w:rsidR="00A00EAB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of sarcopenia 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than f-allele carriers and f allele associated with higher FFM</w:t>
            </w:r>
          </w:p>
        </w:tc>
        <w:tc>
          <w:tcPr>
            <w:tcW w:w="2126" w:type="dxa"/>
          </w:tcPr>
          <w:p w14:paraId="3411AC43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&lt;EndNote&gt;&lt;Cite&gt;&lt;Author&gt;Roth&lt;/Author&gt;&lt;Year&gt;2004&lt;/Year&gt;&lt;RecNum&gt;30&lt;/RecNum&gt;&lt;DisplayText&gt;(Roth et al., 2004)&lt;/DisplayText&gt;&lt;record&gt;&lt;rec-number&gt;30&lt;/rec-number&gt;&lt;foreign-keys&gt;&lt;key app="EN" db-id="ddsse9fpbzx22herr96vp2assspasrt2twxv" timestamp="1559233714"&gt;30&lt;/key&gt;&lt;/foreign-keys&gt;&lt;ref-type name="Journal Article"&gt;17&lt;/ref-type&gt;&lt;contributors&gt;&lt;authors&gt;&lt;author&gt;Roth, Stephen M.&lt;/author&gt;&lt;author&gt;Zmuda, Joseph M.&lt;/author&gt;&lt;author&gt;Cauley, Jane A.&lt;/author&gt;&lt;author&gt;Shea, Patrick R.&lt;/author&gt;&lt;author&gt;Ferrell, Robert E.&lt;/author&gt;&lt;/authors&gt;&lt;/contributors&gt;&lt;titles&gt;&lt;title&gt;Vitamin D receptor genotype is associated with fat-free mass and sarcopenia in elderly men&lt;/title&gt;&lt;secondary-title&gt;The Journals of Gerontology Series A: Biological Sciences and Medical Sciences&lt;/secondary-title&gt;&lt;/titles&gt;&lt;periodical&gt;&lt;full-title&gt;The Journals of Gerontology Series A: Biological Sciences and Medical Sciences&lt;/full-title&gt;&lt;/periodical&gt;&lt;pages&gt;B10-B15&lt;/pages&gt;&lt;volume&gt;59&lt;/volume&gt;&lt;number&gt;1&lt;/number&gt;&lt;dates&gt;&lt;year&gt;2004&lt;/year&gt;&lt;/dates&gt;&lt;publisher&gt;Oxford University Press&lt;/publisher&gt;&lt;isbn&gt;1758-535X&lt;/isbn&gt;&lt;urls&gt;&lt;/urls&gt;&lt;/record&gt;&lt;/Cite&gt;&lt;/EndNote&gt;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(Roth et al., 2004)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250A4AC0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6E27B5F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9A3BA44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92D7281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F8EBAB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&lt;EndNote&gt;&lt;Cite&gt;&lt;Author&gt;Windelinckx&lt;/Author&gt;&lt;Year&gt;2007&lt;/Year&gt;&lt;RecNum&gt;31&lt;/RecNum&gt;&lt;DisplayText&gt;(Windelinckx et al., 2007)&lt;/DisplayText&gt;&lt;record&gt;&lt;rec-number&gt;31&lt;/rec-number&gt;&lt;foreign-keys&gt;&lt;key app="EN" db-id="ddsse9fpbzx22herr96vp2assspasrt2twxv" timestamp="1559233714"&gt;31&lt;/key&gt;&lt;/foreign-keys&gt;&lt;ref-type name="Journal Article"&gt;17&lt;/ref-type&gt;&lt;contributors&gt;&lt;authors&gt;&lt;author&gt;Windelinckx, An&lt;/author&gt;&lt;author&gt;De Mars, Gunther&lt;/author&gt;&lt;author&gt;Beunen, Gaston&lt;/author&gt;&lt;author&gt;Aerssens, Jeroen&lt;/author&gt;&lt;author&gt;Delecluse, Christophe&lt;/author&gt;&lt;author&gt;Lefevre, Johan&lt;/author&gt;&lt;author&gt;Thomis, M. A. I.&lt;/author&gt;&lt;/authors&gt;&lt;/contributors&gt;&lt;titles&gt;&lt;title&gt;Polymorphisms in the vitamin D receptor gene are associated with muscle strength in men and women&lt;/title&gt;&lt;secondary-title&gt;Osteoporosis International&lt;/secondary-title&gt;&lt;/titles&gt;&lt;periodical&gt;&lt;full-title&gt;Osteoporosis International&lt;/full-title&gt;&lt;/periodical&gt;&lt;pages&gt;1235-1242&lt;/pages&gt;&lt;volume&gt;18&lt;/volume&gt;&lt;number&gt;9&lt;/number&gt;&lt;dates&gt;&lt;year&gt;2007&lt;/year&gt;&lt;/dates&gt;&lt;publisher&gt;Springer&lt;/publisher&gt;&lt;isbn&gt;0937-941X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(Windelinckx et al., 2007)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719E085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6B32090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PEVuZE5vdGU+PENpdGU+PEF1dGhvcj5Sb3RoPC9BdXRob3I+PFllYXI+MjAwNDwvWWVhcj48UmVj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PEVuZE5vdGU+PENpdGU+PEF1dGhvcj5Sb3RoPC9BdXRob3I+PFllYXI+MjAwNDwvWWVhcj48UmVj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(Roth et al., 2004, Walsh et al., 2016)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5661FBAA" w14:textId="77777777" w:rsidTr="007A7E09">
        <w:trPr>
          <w:trHeight w:val="2377"/>
        </w:trPr>
        <w:tc>
          <w:tcPr>
            <w:tcW w:w="1826" w:type="dxa"/>
          </w:tcPr>
          <w:p w14:paraId="44F0370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MSTN 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>rs1805086</w:t>
            </w:r>
          </w:p>
        </w:tc>
        <w:tc>
          <w:tcPr>
            <w:tcW w:w="1560" w:type="dxa"/>
          </w:tcPr>
          <w:p w14:paraId="4E7C950F" w14:textId="77777777" w:rsidR="00D32382" w:rsidRPr="007D00D4" w:rsidRDefault="007A7E09" w:rsidP="007A7E09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M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uscle strength</w:t>
            </w:r>
            <w:r w:rsidR="00A00EAB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/muscle size</w:t>
            </w:r>
          </w:p>
          <w:p w14:paraId="1C6F4827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42FC2A0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74A78BF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F0724B5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0180E1E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75E270FB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B155675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CA270FD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ED57361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2DB7FF1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3402" w:type="dxa"/>
          </w:tcPr>
          <w:p w14:paraId="06C11D2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R153 allele of MSTN with decreased strength</w:t>
            </w:r>
          </w:p>
          <w:p w14:paraId="3988ED56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505D99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 negative influence of 1RM leg press and muscle mass of women at old age</w:t>
            </w:r>
          </w:p>
          <w:p w14:paraId="5C79CF39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80F9539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 xml:space="preserve">R allele linked to maximal isometric contraction of elbow muscle flexors and ability to produce peak power during muscle contractions </w:t>
            </w:r>
          </w:p>
          <w:p w14:paraId="18DC8B8B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FE2132F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No association</w:t>
            </w:r>
          </w:p>
          <w:p w14:paraId="7F06DB0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50E478E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KR has significantly higher increment in bicep and quadriceps thickness than KK genotypes</w:t>
            </w:r>
          </w:p>
        </w:tc>
        <w:tc>
          <w:tcPr>
            <w:tcW w:w="2126" w:type="dxa"/>
          </w:tcPr>
          <w:p w14:paraId="4FDBF784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&lt;EndNote&gt;&lt;Cite&gt;&lt;Author&gt;Seibert&lt;/Author&gt;&lt;Year&gt;2001&lt;/Year&gt;&lt;RecNum&gt;33&lt;/RecNum&gt;&lt;DisplayText&gt;(Seibert et al., 2001, Corsi et al., 2002)&lt;/DisplayText&gt;&lt;record&gt;&lt;rec-number&gt;33&lt;/rec-number&gt;&lt;foreign-keys&gt;&lt;key app="EN" db-id="ddsse9fpbzx22herr96vp2assspasrt2twxv" timestamp="1559233714"&gt;33&lt;/key&gt;&lt;/foreign-keys&gt;&lt;ref-type name="Journal Article"&gt;17&lt;/ref-type&gt;&lt;contributors&gt;&lt;authors&gt;&lt;author&gt;Seibert, Michael J.&lt;/author&gt;&lt;author&gt;Xue, Qian‐Li&lt;/author&gt;&lt;author&gt;Fried, Linda P.&lt;/author&gt;&lt;author&gt;Walston, Jeremy D.&lt;/author&gt;&lt;/authors&gt;&lt;/contributors&gt;&lt;titles&gt;&lt;title&gt;Polymorphic variation in the human myostatin (GDF‐8) gene and association with strength measures in the women&amp;apos;s health and aging study II cohort&lt;/title&gt;&lt;secondary-title&gt;Journal of the American Geriatrics Society&lt;/secondary-title&gt;&lt;/titles&gt;&lt;periodical&gt;&lt;full-title&gt;Journal of the American Geriatrics Society&lt;/full-title&gt;&lt;/periodical&gt;&lt;pages&gt;1093-1096&lt;/pages&gt;&lt;volume&gt;49&lt;/volume&gt;&lt;number&gt;8&lt;/number&gt;&lt;dates&gt;&lt;year&gt;2001&lt;/year&gt;&lt;/dates&gt;&lt;publisher&gt;Wiley Online Library&lt;/publisher&gt;&lt;isbn&gt;0002-8614&lt;/isbn&gt;&lt;urls&gt;&lt;/urls&gt;&lt;/record&gt;&lt;/Cite&gt;&lt;Cite&gt;&lt;Author&gt;Corsi&lt;/Author&gt;&lt;Year&gt;2002&lt;/Year&gt;&lt;RecNum&gt;34&lt;/RecNum&gt;&lt;record&gt;&lt;rec-number&gt;34&lt;/rec-number&gt;&lt;foreign-keys&gt;&lt;key app="EN" db-id="ddsse9fpbzx22herr96vp2assspasrt2twxv" timestamp="1559233714"&gt;34&lt;/key&gt;&lt;/foreign-keys&gt;&lt;ref-type name="Journal Article"&gt;17&lt;/ref-type&gt;&lt;contributors&gt;&lt;authors&gt;&lt;author&gt;Corsi, Anna Maria&lt;/author&gt;&lt;author&gt;Ferrucci, Luigi&lt;/author&gt;&lt;author&gt;Gozzini, Alessia&lt;/author&gt;&lt;author&gt;Tanini, Annalisa&lt;/author&gt;&lt;author&gt;Brandi, Maria Luisa&lt;/author&gt;&lt;/authors&gt;&lt;/contributors&gt;&lt;titles&gt;&lt;title&gt;Myostatin polymorphisms and age‐related sarcopenia in the Italian population&lt;/title&gt;&lt;secondary-title&gt;Journal of the American Geriatrics Society&lt;/secondary-title&gt;&lt;/titles&gt;&lt;periodical&gt;&lt;full-title&gt;Journal of the American Geriatrics Society&lt;/full-title&gt;&lt;/periodical&gt;&lt;pages&gt;1463-1463&lt;/pages&gt;&lt;volume&gt;50&lt;/volume&gt;&lt;number&gt;8&lt;/number&gt;&lt;dates&gt;&lt;year&gt;2002&lt;/year&gt;&lt;/dates&gt;&lt;publisher&gt;Wiley Online Library&lt;/publisher&gt;&lt;isbn&gt;0002-8614&lt;/isbn&gt;&lt;urls&gt;&lt;/urls&gt;&lt;/record&gt;&lt;/Cite&gt;&lt;/EndNote&gt;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(Seibert et al., 2001, Corsi et al., 2002)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44B35021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E15DF47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&lt;EndNote&gt;&lt;Cite&gt;&lt;Author&gt;González-Freire&lt;/Author&gt;&lt;Year&gt;2010&lt;/Year&gt;&lt;RecNum&gt;35&lt;/RecNum&gt;&lt;DisplayText&gt;(González-Freire et al., 2010)&lt;/DisplayText&gt;&lt;record&gt;&lt;rec-number&gt;35&lt;/rec-number&gt;&lt;foreign-keys&gt;&lt;key app="EN" db-id="ddsse9fpbzx22herr96vp2assspasrt2twxv" timestamp="1559233714"&gt;35&lt;/key&gt;&lt;/foreign-keys&gt;&lt;ref-type name="Journal Article"&gt;17&lt;/ref-type&gt;&lt;contributors&gt;&lt;authors&gt;&lt;author&gt;González-Freire, Marta&lt;/author&gt;&lt;author&gt;Rodríguez-Romo, Gabriel&lt;/author&gt;&lt;author&gt;Santiago, Catalina&lt;/author&gt;&lt;author&gt;Bustamante-Ara, Natalia&lt;/author&gt;&lt;author&gt;Yvert, Thomas&lt;/author&gt;&lt;author&gt;Gómez-Gallego, Félix&lt;/author&gt;&lt;author&gt;Rexach, José A. Serra&lt;/author&gt;&lt;author&gt;Ruiz, Jonatan R.&lt;/author&gt;&lt;author&gt;Lucia, Alejandro&lt;/author&gt;&lt;/authors&gt;&lt;/contributors&gt;&lt;titles&gt;&lt;title&gt;The K153R variant in the myostatin gene and sarcopenia at the end of the human lifespan&lt;/title&gt;&lt;secondary-title&gt;Age&lt;/secondary-title&gt;&lt;/titles&gt;&lt;periodical&gt;&lt;full-title&gt;Age&lt;/full-title&gt;&lt;/periodical&gt;&lt;pages&gt;405-409&lt;/pages&gt;&lt;volume&gt;32&lt;/volume&gt;&lt;number&gt;3&lt;/number&gt;&lt;dates&gt;&lt;year&gt;2010&lt;/year&gt;&lt;/dates&gt;&lt;publisher&gt;Springer&lt;/publisher&gt;&lt;isbn&gt;0161-9152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(González-Freire et al., 2010)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18235FBE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01CB14D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PEVuZE5vdGU+PENpdGU+PEF1dGhvcj5Lb3N0ZWs8L0F1dGhvcj48WWVhcj4yMDA5PC9ZZWFyPjxS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PEVuZE5vdGU+PENpdGU+PEF1dGhvcj5Lb3N0ZWs8L0F1dGhvcj48WWVhcj4yMDA5PC9ZZWFyPjxS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(Kostek et al., 2009, Santiago et al., 2011)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07CA901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105C5C1" w14:textId="77777777" w:rsidR="00A00EAB" w:rsidRPr="007D00D4" w:rsidRDefault="00A00EAB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802DF7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&lt;EndNote&gt;&lt;Cite&gt;&lt;Author&gt;Fuku&lt;/Author&gt;&lt;Year&gt;2015&lt;/Year&gt;&lt;RecNum&gt;19&lt;/RecNum&gt;&lt;DisplayText&gt;(Fuku et al., 2015)&lt;/DisplayText&gt;&lt;record&gt;&lt;rec-number&gt;19&lt;/rec-number&gt;&lt;foreign-keys&gt;&lt;key app="EN" db-id="ddsse9fpbzx22herr96vp2assspasrt2twxv" timestamp="1559233713"&gt;19&lt;/key&gt;&lt;/foreign-keys&gt;&lt;ref-type name="Journal Article"&gt;17&lt;/ref-type&gt;&lt;contributors&gt;&lt;authors&gt;&lt;author&gt;Fuku, Noriyuki&lt;/author&gt;&lt;author&gt;He, Zi-hong&lt;/author&gt;&lt;author&gt;Sanchis-Gomar, Fabian&lt;/author&gt;&lt;author&gt;Pareja-Galeano, Helios&lt;/author&gt;&lt;author&gt;Tian, Ye&lt;/author&gt;&lt;author&gt;Arai, Yasumichi&lt;/author&gt;&lt;author&gt;Abe, Yukiko&lt;/author&gt;&lt;author&gt;Murakami, Haruka&lt;/author&gt;&lt;author&gt;Miyachi, Motohiko&lt;/author&gt;&lt;author&gt;Zempo, Hirofumi&lt;/author&gt;&lt;/authors&gt;&lt;/contributors&gt;&lt;titles&gt;&lt;title&gt;Exceptional longevity and muscle and fitness related genotypes: a functional in vitro analysis and case-control association replication study with SNPs THRH rs7832552, IL6 rs1800795, and ACSL1 rs6552828&lt;/title&gt;&lt;secondary-title&gt;Frontiers in aging neuroscience&lt;/secondary-title&gt;&lt;/titles&gt;&lt;periodical&gt;&lt;full-title&gt;Frontiers in aging neuroscience&lt;/full-title&gt;&lt;/periodical&gt;&lt;pages&gt;59&lt;/pages&gt;&lt;volume&gt;7&lt;/volume&gt;&lt;dates&gt;&lt;year&gt;2015&lt;/year&gt;&lt;/dates&gt;&lt;publisher&gt;Frontiers&lt;/publisher&gt;&lt;isbn&gt;1663-4365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(Fuku et al., 2015)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3170470E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B62BFB9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PEVuZE5vdGU+PENpdGU+PEF1dGhvcj5MaTwvQXV0aG9yPjxZZWFyPjIwMTQ8L1llYXI+PFJlY051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PEVuZE5vdGU+PENpdGU+PEF1dGhvcj5MaTwvQXV0aG9yPjxZZWFyPjIwMTQ8L1llYXI+PFJlY051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(Li et al., 2014, Santiago et al., 2011)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269E1B01" w14:textId="77777777" w:rsidTr="00A00EAB">
        <w:trPr>
          <w:trHeight w:val="699"/>
        </w:trPr>
        <w:tc>
          <w:tcPr>
            <w:tcW w:w="1826" w:type="dxa"/>
          </w:tcPr>
          <w:p w14:paraId="08009256" w14:textId="77777777" w:rsidR="00D32382" w:rsidRPr="007D00D4" w:rsidRDefault="00D32382" w:rsidP="006D7A5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color w:val="0D0D0D" w:themeColor="text1" w:themeTint="F2"/>
                <w:sz w:val="16"/>
                <w:szCs w:val="16"/>
              </w:rPr>
              <w:t xml:space="preserve">COL1A1 </w:t>
            </w: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rs1800012</w:t>
            </w:r>
          </w:p>
        </w:tc>
        <w:tc>
          <w:tcPr>
            <w:tcW w:w="1560" w:type="dxa"/>
          </w:tcPr>
          <w:p w14:paraId="18FA9E19" w14:textId="77777777" w:rsidR="00D32382" w:rsidRPr="007D00D4" w:rsidRDefault="007A7E09" w:rsidP="006D7A5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H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and grip strength and biceps strength in elderly 70+ population</w:t>
            </w:r>
          </w:p>
        </w:tc>
        <w:tc>
          <w:tcPr>
            <w:tcW w:w="3402" w:type="dxa"/>
          </w:tcPr>
          <w:p w14:paraId="618FE90A" w14:textId="77777777" w:rsidR="00D32382" w:rsidRPr="007D00D4" w:rsidRDefault="00D32382" w:rsidP="006D7A5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 allele is associated with the lower strength</w:t>
            </w:r>
          </w:p>
        </w:tc>
        <w:tc>
          <w:tcPr>
            <w:tcW w:w="2126" w:type="dxa"/>
          </w:tcPr>
          <w:p w14:paraId="68EC1B2B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&lt;EndNote&gt;&lt;Cite&gt;&lt;Author&gt;Van Pottelbergh&lt;/Author&gt;&lt;Year&gt;2001&lt;/Year&gt;&lt;RecNum&gt;39&lt;/RecNum&gt;&lt;DisplayText&gt;(Van Pottelbergh et al., 2001)&lt;/DisplayText&gt;&lt;record&gt;&lt;rec-number&gt;39&lt;/rec-number&gt;&lt;foreign-keys&gt;&lt;key app="EN" db-id="ddsse9fpbzx22herr96vp2assspasrt2twxv" timestamp="1559233715"&gt;39&lt;/key&gt;&lt;/foreign-keys&gt;&lt;ref-type name="Journal Article"&gt;17&lt;/ref-type&gt;&lt;contributors&gt;&lt;authors&gt;&lt;author&gt;Van Pottelbergh, Inge&lt;/author&gt;&lt;author&gt;Goemaere, Stefan&lt;/author&gt;&lt;author&gt;Nuytinck, Lieve&lt;/author&gt;&lt;author&gt;De Paepe, Anne&lt;/author&gt;&lt;author&gt;Kaufman, J. M.&lt;/author&gt;&lt;/authors&gt;&lt;/contributors&gt;&lt;titles&gt;&lt;title&gt;Association of the type I collagen alpha1 Sp1 polymorphism, bone density and upper limb muscle strength in community-dwelling elderly men&lt;/title&gt;&lt;secondary-title&gt;Osteoporosis International&lt;/secondary-title&gt;&lt;/titles&gt;&lt;periodical&gt;&lt;full-title&gt;Osteoporosis International&lt;/full-title&gt;&lt;/periodical&gt;&lt;pages&gt;895-901&lt;/pages&gt;&lt;volume&gt;12&lt;/volume&gt;&lt;number&gt;10&lt;/number&gt;&lt;dates&gt;&lt;year&gt;2001&lt;/year&gt;&lt;/dates&gt;&lt;publisher&gt;Springer&lt;/publisher&gt;&lt;isbn&gt;0937-941X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(Van Pottelbergh et al., 2001)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44DB2819" w14:textId="77777777" w:rsidR="00D32382" w:rsidRPr="007D00D4" w:rsidRDefault="00D32382" w:rsidP="006D7A5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32382" w:rsidRPr="007D00D4" w14:paraId="10F0A9E1" w14:textId="77777777" w:rsidTr="00A00EAB">
        <w:tc>
          <w:tcPr>
            <w:tcW w:w="1826" w:type="dxa"/>
          </w:tcPr>
          <w:p w14:paraId="1A7EB9A0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>ACVR1B</w:t>
            </w:r>
          </w:p>
          <w:p w14:paraId="0AA3F4D0" w14:textId="77777777" w:rsidR="00D32382" w:rsidRPr="007D00D4" w:rsidRDefault="00D32382" w:rsidP="005D30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>rs2854464</w:t>
            </w:r>
          </w:p>
          <w:p w14:paraId="4EF38031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E89AD37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32C719E2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1B38B32B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93E37B5" w14:textId="77777777" w:rsidR="00D32382" w:rsidRPr="007D00D4" w:rsidRDefault="00D32382" w:rsidP="006D7A5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12EC18B6" w14:textId="77777777" w:rsidR="00D32382" w:rsidRPr="007D00D4" w:rsidRDefault="00D32382" w:rsidP="00953E5E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067CBE8F" w14:textId="77777777" w:rsidR="00D32382" w:rsidRPr="007D00D4" w:rsidRDefault="00D32382" w:rsidP="005D301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ACVR1B </w:t>
            </w:r>
          </w:p>
          <w:p w14:paraId="7AA72F84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>rs10783485</w:t>
            </w:r>
          </w:p>
        </w:tc>
        <w:tc>
          <w:tcPr>
            <w:tcW w:w="1560" w:type="dxa"/>
          </w:tcPr>
          <w:p w14:paraId="7AD6C44D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3402" w:type="dxa"/>
          </w:tcPr>
          <w:p w14:paraId="1C35A6CD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rs2854464 A allele associated with higher knee strength</w:t>
            </w:r>
          </w:p>
          <w:p w14:paraId="514CBE7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832E93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over representation of A allele in sprint and power Caucasians athletes</w:t>
            </w:r>
          </w:p>
          <w:p w14:paraId="2428C51C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B1E8183" w14:textId="77777777" w:rsidR="00953E5E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A-allele with SMM</w:t>
            </w:r>
          </w:p>
          <w:p w14:paraId="6C5B5D39" w14:textId="77777777" w:rsidR="006D7A55" w:rsidRPr="007D00D4" w:rsidRDefault="006D7A55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8143D5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C-allele as strength increasing allele for isometric knee flexion</w:t>
            </w:r>
          </w:p>
        </w:tc>
        <w:tc>
          <w:tcPr>
            <w:tcW w:w="2126" w:type="dxa"/>
          </w:tcPr>
          <w:p w14:paraId="0B82AA66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&lt;EndNote&gt;&lt;Cite&gt;&lt;Author&gt;Windelinckx&lt;/Author&gt;&lt;Year&gt;2011&lt;/Year&gt;&lt;RecNum&gt;40&lt;/RecNum&gt;&lt;DisplayText&gt;(Windelinckx et al., 2011)&lt;/DisplayText&gt;&lt;record&gt;&lt;rec-number&gt;40&lt;/rec-number&gt;&lt;foreign-keys&gt;&lt;key app="EN" db-id="ddsse9fpbzx22herr96vp2assspasrt2twxv" timestamp="1559233715"&gt;40&lt;/key&gt;&lt;/foreign-keys&gt;&lt;ref-type name="Journal Article"&gt;17&lt;/ref-type&gt;&lt;contributors&gt;&lt;authors&gt;&lt;author&gt;Windelinckx, An&lt;/author&gt;&lt;author&gt;De Mars, Gunther&lt;/author&gt;&lt;author&gt;Huygens, Wim&lt;/author&gt;&lt;author&gt;Peeters, Maarten W.&lt;/author&gt;&lt;author&gt;Vincent, Barbara&lt;/author&gt;&lt;author&gt;Wijmenga, Cisca&lt;/author&gt;&lt;author&gt;Lambrechts, Diether&lt;/author&gt;&lt;author&gt;Delecluse, Christophe&lt;/author&gt;&lt;author&gt;Roth, Stephen M.&lt;/author&gt;&lt;author&gt;Metter, E. Jeffrey&lt;/author&gt;&lt;/authors&gt;&lt;/contributors&gt;&lt;titles&gt;&lt;title&gt;Comprehensive fine mapping of chr12q12-14 and follow-up replication identify activin receptor 1B (ACVR1B) as a muscle strength gene&lt;/title&gt;&lt;secondary-title&gt;European Journal of Human Genetics&lt;/secondary-title&gt;&lt;/titles&gt;&lt;periodical&gt;&lt;full-title&gt;European journal of human genetics&lt;/full-title&gt;&lt;/periodical&gt;&lt;pages&gt;208&lt;/pages&gt;&lt;volume&gt;19&lt;/volume&gt;&lt;number&gt;2&lt;/number&gt;&lt;dates&gt;&lt;year&gt;2011&lt;/year&gt;&lt;/dates&gt;&lt;publisher&gt;Nature Publishing Group&lt;/publisher&gt;&lt;isbn&gt;1476-5438&lt;/isbn&gt;&lt;urls&gt;&lt;/urls&gt;&lt;/record&gt;&lt;/Cite&gt;&lt;/EndNote&gt;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(Windelinckx et al., 2011)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2ECFB278" w14:textId="77777777" w:rsidR="00D32382" w:rsidRPr="007D00D4" w:rsidRDefault="00D32382" w:rsidP="006D7A5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0FE6DE6" w14:textId="77777777" w:rsidR="007A7E09" w:rsidRPr="007D00D4" w:rsidRDefault="007A7E09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CAF54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&lt;EndNote&gt;&lt;Cite&gt;&lt;Author&gt;Voisin&lt;/Author&gt;&lt;Year&gt;2016&lt;/Year&gt;&lt;RecNum&gt;41&lt;/RecNum&gt;&lt;DisplayText&gt;(Voisin et al., 2016)&lt;/DisplayText&gt;&lt;record&gt;&lt;rec-number&gt;41&lt;/rec-number&gt;&lt;foreign-keys&gt;&lt;key app="EN" db-id="ddsse9fpbzx22herr96vp2assspasrt2twxv" timestamp="1559233715"&gt;41&lt;/key&gt;&lt;/foreign-keys&gt;&lt;ref-type name="Journal Article"&gt;17&lt;/ref-type&gt;&lt;contributors&gt;&lt;authors&gt;&lt;author&gt;Voisin, Sarah&lt;/author&gt;&lt;author&gt;Guilherme, João Paulo F. L.&lt;/author&gt;&lt;author&gt;Yan, Xu&lt;/author&gt;&lt;author&gt;Pushkarev, Vladimir P.&lt;/author&gt;&lt;author&gt;Cieszczyk, Pawel&lt;/author&gt;&lt;author&gt;Massidda, Myosotis&lt;/author&gt;&lt;author&gt;Calò, Carla M.&lt;/author&gt;&lt;author&gt;Dyatlov, Dmitry A.&lt;/author&gt;&lt;author&gt;Kolupaev, Vitaliy A.&lt;/author&gt;&lt;author&gt;Pushkareva, Yuliya E.&lt;/author&gt;&lt;/authors&gt;&lt;/contributors&gt;&lt;titles&gt;&lt;title&gt;ACVR1B rs2854464 is associated with sprint/power athletic status in a large cohort of Europeans but not Brazilians&lt;/title&gt;&lt;secondary-title&gt;PloS one&lt;/secondary-title&gt;&lt;/titles&gt;&lt;periodical&gt;&lt;full-title&gt;PloS one&lt;/full-title&gt;&lt;/periodical&gt;&lt;pages&gt;e0156316&lt;/pages&gt;&lt;volume&gt;11&lt;/volume&gt;&lt;number&gt;6&lt;/number&gt;&lt;dates&gt;&lt;year&gt;2016&lt;/year&gt;&lt;/dates&gt;&lt;publisher&gt;Public Library of Science&lt;/publisher&gt;&lt;isbn&gt;1932-6203&lt;/isbn&gt;&lt;urls&gt;&lt;/urls&gt;&lt;/record&gt;&lt;/Cite&gt;&lt;/EndNote&gt;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(Voisin et al., 2016)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642FC39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7702166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3BE04D8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&lt;EndNote&gt;&lt;Cite&gt;&lt;Author&gt;He&lt;/Author&gt;&lt;Year&gt;2018&lt;/Year&gt;&lt;RecNum&gt;29&lt;/RecNum&gt;&lt;DisplayText&gt;(He et al., 2018)&lt;/DisplayText&gt;&lt;record&gt;&lt;rec-number&gt;29&lt;/rec-number&gt;&lt;foreign-keys&gt;&lt;key app="EN" db-id="ddsse9fpbzx22herr96vp2assspasrt2twxv" timestamp="1559233714"&gt;29&lt;/key&gt;&lt;/foreign-keys&gt;&lt;ref-type name="Journal Article"&gt;17&lt;/ref-type&gt;&lt;contributors&gt;&lt;authors&gt;&lt;author&gt;He, Lingxiao&lt;/author&gt;&lt;author&gt;Van Roie, Evelien&lt;/author&gt;&lt;author&gt;Bogaerts, An&lt;/author&gt;&lt;author&gt;Morse, Christopher I.&lt;/author&gt;&lt;author&gt;Delecluse, Christophe&lt;/author&gt;&lt;author&gt;Verschueren, Sabine&lt;/author&gt;&lt;author&gt;Thomis, Martine&lt;/author&gt;&lt;/authors&gt;&lt;/contributors&gt;&lt;titles&gt;&lt;title&gt;Genetic predisposition score predicts the increases of knee strength and muscle mass after one-year exercise in healthy elderly&lt;/title&gt;&lt;secondary-title&gt;Experimental gerontology&lt;/secondary-title&gt;&lt;/titles&gt;&lt;periodical&gt;&lt;full-title&gt;Experimental gerontology&lt;/full-title&gt;&lt;/periodical&gt;&lt;pages&gt;17-26&lt;/pages&gt;&lt;volume&gt;111&lt;/volume&gt;&lt;dates&gt;&lt;year&gt;2018&lt;/year&gt;&lt;/dates&gt;&lt;publisher&gt;Elsevier&lt;/publisher&gt;&lt;isbn&gt;0531-5565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(He et al., 2018)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6BCCB48C" w14:textId="77777777" w:rsidR="00953E5E" w:rsidRPr="007D00D4" w:rsidRDefault="00953E5E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7375626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&lt;EndNote&gt;&lt;Cite&gt;&lt;Author&gt;Windelinckx&lt;/Author&gt;&lt;Year&gt;2011&lt;/Year&gt;&lt;RecNum&gt;40&lt;/RecNum&gt;&lt;DisplayText&gt;(Windelinckx et al., 2011)&lt;/DisplayText&gt;&lt;record&gt;&lt;rec-number&gt;40&lt;/rec-number&gt;&lt;foreign-keys&gt;&lt;key app="EN" db-id="ddsse9fpbzx22herr96vp2assspasrt2twxv" timestamp="1559233715"&gt;40&lt;/key&gt;&lt;/foreign-keys&gt;&lt;ref-type name="Journal Article"&gt;17&lt;/ref-type&gt;&lt;contributors&gt;&lt;authors&gt;&lt;author&gt;Windelinckx, An&lt;/author&gt;&lt;author&gt;De Mars, Gunther&lt;/author&gt;&lt;author&gt;Huygens, Wim&lt;/author&gt;&lt;author&gt;Peeters, Maarten W.&lt;/author&gt;&lt;author&gt;Vincent, Barbara&lt;/author&gt;&lt;author&gt;Wijmenga, Cisca&lt;/author&gt;&lt;author&gt;Lambrechts, Diether&lt;/author&gt;&lt;author&gt;Delecluse, Christophe&lt;/author&gt;&lt;author&gt;Roth, Stephen M.&lt;/author&gt;&lt;author&gt;Metter, E. Jeffrey&lt;/author&gt;&lt;/authors&gt;&lt;/contributors&gt;&lt;titles&gt;&lt;title&gt;Comprehensive fine mapping of chr12q12-14 and follow-up replication identify activin receptor 1B (ACVR1B) as a muscle strength gene&lt;/title&gt;&lt;secondary-title&gt;European Journal of Human Genetics&lt;/secondary-title&gt;&lt;/titles&gt;&lt;periodical&gt;&lt;full-title&gt;European journal of human genetics&lt;/full-title&gt;&lt;/periodical&gt;&lt;pages&gt;208&lt;/pages&gt;&lt;volume&gt;19&lt;/volume&gt;&lt;number&gt;2&lt;/number&gt;&lt;dates&gt;&lt;year&gt;2011&lt;/year&gt;&lt;/dates&gt;&lt;publisher&gt;Nature Publishing Group&lt;/publisher&gt;&lt;isbn&gt;1476-5438&lt;/isbn&gt;&lt;urls&gt;&lt;/urls&gt;&lt;/record&gt;&lt;/Cite&gt;&lt;/EndNote&gt;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(Windelinckx et al., 2011)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D32382" w:rsidRPr="007D00D4" w14:paraId="5594CAC3" w14:textId="77777777" w:rsidTr="007A7E09">
        <w:trPr>
          <w:trHeight w:val="44"/>
        </w:trPr>
        <w:tc>
          <w:tcPr>
            <w:tcW w:w="1826" w:type="dxa"/>
          </w:tcPr>
          <w:p w14:paraId="7BB1C772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NOS3 </w:t>
            </w:r>
            <w:r w:rsidRPr="007D00D4">
              <w:rPr>
                <w:rFonts w:ascii="Times New Roman" w:hAnsi="Times New Roman" w:cs="Times New Roman"/>
                <w:sz w:val="16"/>
                <w:szCs w:val="16"/>
              </w:rPr>
              <w:t>rs1799983</w:t>
            </w:r>
          </w:p>
        </w:tc>
        <w:tc>
          <w:tcPr>
            <w:tcW w:w="1560" w:type="dxa"/>
          </w:tcPr>
          <w:p w14:paraId="6E3D4EC8" w14:textId="77777777" w:rsidR="00D32382" w:rsidRPr="007D00D4" w:rsidRDefault="007A7E09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D</w:t>
            </w:r>
            <w:r w:rsidR="00D32382"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istribution in athletic population and long distance swimmers</w:t>
            </w:r>
          </w:p>
          <w:p w14:paraId="41043DED" w14:textId="77777777" w:rsidR="00D32382" w:rsidRPr="007D00D4" w:rsidRDefault="00D32382" w:rsidP="00D32382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5AC87CE5" w14:textId="77777777" w:rsidR="00D32382" w:rsidRPr="007D00D4" w:rsidRDefault="007A7E09" w:rsidP="007A7E09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Stroke volume</w:t>
            </w:r>
          </w:p>
        </w:tc>
        <w:tc>
          <w:tcPr>
            <w:tcW w:w="3402" w:type="dxa"/>
          </w:tcPr>
          <w:p w14:paraId="586C4830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T allele was overrepresented in the power athletes</w:t>
            </w:r>
          </w:p>
          <w:p w14:paraId="4D1A41F6" w14:textId="77777777" w:rsidR="00D32382" w:rsidRPr="007D00D4" w:rsidRDefault="00D32382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0361631F" w14:textId="77777777" w:rsidR="00D9567E" w:rsidRPr="007D00D4" w:rsidRDefault="00D9567E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4A244D31" w14:textId="77777777" w:rsidR="00D9567E" w:rsidRPr="007D00D4" w:rsidRDefault="00D9567E" w:rsidP="005D3015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</w:p>
          <w:p w14:paraId="6DB21BBA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T-allele was associated with higher stroke volume and lower HR during submaximal dynamic exercise in postmenopausal women</w:t>
            </w:r>
          </w:p>
        </w:tc>
        <w:tc>
          <w:tcPr>
            <w:tcW w:w="2126" w:type="dxa"/>
          </w:tcPr>
          <w:p w14:paraId="64DEA0FC" w14:textId="77777777" w:rsidR="00D32382" w:rsidRPr="007D00D4" w:rsidRDefault="00D32382" w:rsidP="005D301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PEVuZE5vdGU+PENpdGU+PEF1dGhvcj5Hw7NtZXotR2FsbGVnbzwvQXV0aG9yPjxZZWFyPjIwMDk8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PEVuZE5vdGU+PENpdGU+PEF1dGhvcj5Hw7NtZXotR2FsbGVnbzwvQXV0aG9yPjxZZWFyPjIwMDk8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</w:fldData>
              </w:fldCha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(Gómez-Gallego et al., 2009, Sessa et al., 2011, Zmijewski et al., 2018, Eider et al., 2014)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4BD2CB79" w14:textId="77777777" w:rsidR="00D32382" w:rsidRPr="007D00D4" w:rsidRDefault="00D32382" w:rsidP="007A7E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0D4B852" w14:textId="77777777" w:rsidR="00D9567E" w:rsidRPr="007D00D4" w:rsidRDefault="00D9567E" w:rsidP="007A7E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BB01A0D" w14:textId="77777777" w:rsidR="00D9567E" w:rsidRPr="007D00D4" w:rsidRDefault="00D9567E" w:rsidP="007A7E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DE42CBB" w14:textId="77777777" w:rsidR="00D32382" w:rsidRPr="007D00D4" w:rsidRDefault="00D32382" w:rsidP="00CF328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="00CF3285"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&lt;EndNote&gt;&lt;Cite&gt;&lt;Author&gt;Hand&lt;/Author&gt;&lt;Year&gt;2006&lt;/Year&gt;&lt;RecNum&gt;46&lt;/RecNum&gt;&lt;DisplayText&gt;(Hand et al., 2006)&lt;/DisplayText&gt;&lt;record&gt;&lt;rec-number&gt;46&lt;/rec-number&gt;&lt;foreign-keys&gt;&lt;key app="EN" db-id="ddsse9fpbzx22herr96vp2assspasrt2twxv" timestamp="1559233715"&gt;46&lt;/key&gt;&lt;/foreign-keys&gt;&lt;ref-type name="Journal Article"&gt;17&lt;/ref-type&gt;&lt;contributors&gt;&lt;authors&gt;&lt;author&gt;Hand, B. D.&lt;/author&gt;&lt;author&gt;McCole, S. D.&lt;/author&gt;&lt;author&gt;Brown, M. D.&lt;/author&gt;&lt;author&gt;Park, J. J.&lt;/author&gt;&lt;author&gt;Ferrell, R. E.&lt;/author&gt;&lt;author&gt;Huberty, A.&lt;/author&gt;&lt;author&gt;Douglass, L. W.&lt;/author&gt;&lt;author&gt;Hagberg, James M.&lt;/author&gt;&lt;/authors&gt;&lt;/contributors&gt;&lt;titles&gt;&lt;title&gt;NOS3 gene polymorphisms and exercise hemodynamics in postmenopausal women&lt;/title&gt;&lt;secondary-title&gt;International journal of sports medicine&lt;/secondary-title&gt;&lt;/titles&gt;&lt;periodical&gt;&lt;full-title&gt;International journal of sports medicine&lt;/full-title&gt;&lt;/periodical&gt;&lt;pages&gt;951-958&lt;/pages&gt;&lt;volume&gt;27&lt;/volume&gt;&lt;number&gt;12&lt;/number&gt;&lt;dates&gt;&lt;year&gt;2006&lt;/year&gt;&lt;/dates&gt;&lt;publisher&gt;© Georg Thieme Verlag KG Stuttgart· New York&lt;/publisher&gt;&lt;isbn&gt;0172-4622&lt;/isbn&gt;&lt;urls&gt;&lt;/urls&gt;&lt;/record&gt;&lt;/Cite&gt;&lt;/EndNote&gt;</w:instrTex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="00CF3285" w:rsidRPr="007D00D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(Hand et al., 2006)</w:t>
            </w:r>
            <w:r w:rsidRPr="007D00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</w:tr>
    </w:tbl>
    <w:p w14:paraId="483389F5" w14:textId="77777777" w:rsidR="00CF3285" w:rsidRPr="007D00D4" w:rsidRDefault="00CF3285" w:rsidP="007A7E09"/>
    <w:p w14:paraId="7C406427" w14:textId="77777777" w:rsidR="00CF3285" w:rsidRPr="007D00D4" w:rsidRDefault="00CF3285" w:rsidP="007A7E09"/>
    <w:p w14:paraId="4D4F1870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fldChar w:fldCharType="begin"/>
      </w:r>
      <w:r w:rsidRPr="007D00D4">
        <w:instrText xml:space="preserve"> ADDIN EN.REFLIST </w:instrText>
      </w:r>
      <w:r w:rsidRPr="007D00D4">
        <w:fldChar w:fldCharType="separate"/>
      </w:r>
      <w:r w:rsidRPr="007D00D4">
        <w:t xml:space="preserve">AHMETOV, II, HAKIMULLINA, A. M., LYUBAEVA, E. V., VINOGRADOVA, O. L. &amp; ROGOZKIN, V. A. 2008. Effect of HIF1A gene polymorphism on human muscle performance. </w:t>
      </w:r>
      <w:r w:rsidRPr="007D00D4">
        <w:rPr>
          <w:i/>
        </w:rPr>
        <w:t>Bulletin of experimental biology and medicine,</w:t>
      </w:r>
      <w:r w:rsidRPr="007D00D4">
        <w:t xml:space="preserve"> 146</w:t>
      </w:r>
      <w:r w:rsidRPr="007D00D4">
        <w:rPr>
          <w:b/>
        </w:rPr>
        <w:t>,</w:t>
      </w:r>
      <w:r w:rsidRPr="007D00D4">
        <w:t xml:space="preserve"> 351-353.</w:t>
      </w:r>
    </w:p>
    <w:p w14:paraId="6E696CA8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AL-SERRI, A., AL-BUSTAN, S. A., KAMKAR, M., THOMAS, D., ALSMADI, O., AL-TEMAIMI, R., MOJIMINIYI, O. A. &amp; ABDELLA, N. A. 2018. Association of FTO rs9939609 with Obesity in the Kuwaiti Population: A Public Health Concern? </w:t>
      </w:r>
      <w:r w:rsidRPr="007D00D4">
        <w:rPr>
          <w:i/>
        </w:rPr>
        <w:t>Medical Principles and Practice,</w:t>
      </w:r>
      <w:r w:rsidRPr="007D00D4">
        <w:t xml:space="preserve"> 27</w:t>
      </w:r>
      <w:r w:rsidRPr="007D00D4">
        <w:rPr>
          <w:b/>
        </w:rPr>
        <w:t>,</w:t>
      </w:r>
      <w:r w:rsidRPr="007D00D4">
        <w:t xml:space="preserve"> 145-151.</w:t>
      </w:r>
    </w:p>
    <w:p w14:paraId="5D7A5F6B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ARKING, D. E., FALLIN, D. M., FRIED, L. P., LI, T., BEAMER, B. A., XUE, Q. L., CHAKRAVARTI, A. &amp; WALSTON, J. 2006. Variation in the ciliary neurotrophic factor gene and muscle strength in older Caucasian women. </w:t>
      </w:r>
      <w:r w:rsidRPr="007D00D4">
        <w:rPr>
          <w:i/>
        </w:rPr>
        <w:t>Journal of the American Geriatrics Society,</w:t>
      </w:r>
      <w:r w:rsidRPr="007D00D4">
        <w:t xml:space="preserve"> 54</w:t>
      </w:r>
      <w:r w:rsidRPr="007D00D4">
        <w:rPr>
          <w:b/>
        </w:rPr>
        <w:t>,</w:t>
      </w:r>
      <w:r w:rsidRPr="007D00D4">
        <w:t xml:space="preserve"> 823-826.</w:t>
      </w:r>
    </w:p>
    <w:p w14:paraId="3AAB6569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CHARBONNEAU, D. E., HANSON, E. D., LUDLOW, A. T., DELMONICO, M. J., HURLEY, B. F. &amp; ROTH, S. M. 2008. ACE genotype and the muscle hypertrophic and strength responses to strength training. </w:t>
      </w:r>
      <w:r w:rsidRPr="007D00D4">
        <w:rPr>
          <w:i/>
        </w:rPr>
        <w:t>Medicine and science in sports and exercise,</w:t>
      </w:r>
      <w:r w:rsidRPr="007D00D4">
        <w:t xml:space="preserve"> 40</w:t>
      </w:r>
      <w:r w:rsidRPr="007D00D4">
        <w:rPr>
          <w:b/>
        </w:rPr>
        <w:t>,</w:t>
      </w:r>
      <w:r w:rsidRPr="007D00D4">
        <w:t xml:space="preserve"> 677.</w:t>
      </w:r>
    </w:p>
    <w:p w14:paraId="5C5E494E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CHO, J., LEE, I. &amp; KANG, H. 2017. ACTN3 gene and susceptibility to sarcopenia and osteoporotic status in older Korean adults. </w:t>
      </w:r>
      <w:r w:rsidRPr="007D00D4">
        <w:rPr>
          <w:i/>
        </w:rPr>
        <w:t>BioMed research international,</w:t>
      </w:r>
      <w:r w:rsidRPr="007D00D4">
        <w:t xml:space="preserve"> 2017.</w:t>
      </w:r>
    </w:p>
    <w:p w14:paraId="282F1F36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CIĘSZCZYK, P., ZARĘBSKA, A., JASTRZĘBSKI, Z., SAWCZYN, M., KOZAKIEWICZ-DROBNIK, I., LEOŃSKA-DUNIEC, A., KACZMARCZYK, M., MACIEJEWSKA-SKRENDO, A., ŻMIJEWSKI, P. &amp; TRYBEK, G. 2016. Does the MTHFR A1298C Polymorphism Modulate the Cardiorespiratory Response to Training? </w:t>
      </w:r>
      <w:r w:rsidRPr="007D00D4">
        <w:rPr>
          <w:i/>
        </w:rPr>
        <w:t>Journal of human kinetics,</w:t>
      </w:r>
      <w:r w:rsidRPr="007D00D4">
        <w:t xml:space="preserve"> 54</w:t>
      </w:r>
      <w:r w:rsidRPr="007D00D4">
        <w:rPr>
          <w:b/>
        </w:rPr>
        <w:t>,</w:t>
      </w:r>
      <w:r w:rsidRPr="007D00D4">
        <w:t xml:space="preserve"> 43-53.</w:t>
      </w:r>
    </w:p>
    <w:p w14:paraId="32CD2758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CORSI, A. M., FERRUCCI, L., GOZZINI, A., TANINI, A. &amp; BRANDI, M. L. 2002. Myostatin polymorphisms and age‐related sarcopenia in the Italian population. </w:t>
      </w:r>
      <w:r w:rsidRPr="007D00D4">
        <w:rPr>
          <w:i/>
        </w:rPr>
        <w:t>Journal of the American Geriatrics Society,</w:t>
      </w:r>
      <w:r w:rsidRPr="007D00D4">
        <w:t xml:space="preserve"> 50</w:t>
      </w:r>
      <w:r w:rsidRPr="007D00D4">
        <w:rPr>
          <w:b/>
        </w:rPr>
        <w:t>,</w:t>
      </w:r>
      <w:r w:rsidRPr="007D00D4">
        <w:t xml:space="preserve"> 1463-1463.</w:t>
      </w:r>
    </w:p>
    <w:p w14:paraId="036B34D0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DE MARS, G., WINDELINCKX, A., BEUNEN, G., DELECLUSE, C., LEFEVRE, J. &amp; THOMIS, M. A. I. 2007. Polymorphisms in the CNTF and CNTF receptor genes are associated with muscle strength in men and women. </w:t>
      </w:r>
      <w:r w:rsidRPr="007D00D4">
        <w:rPr>
          <w:i/>
        </w:rPr>
        <w:t>Journal of Applied Physiology,</w:t>
      </w:r>
      <w:r w:rsidRPr="007D00D4">
        <w:t xml:space="preserve"> 102</w:t>
      </w:r>
      <w:r w:rsidRPr="007D00D4">
        <w:rPr>
          <w:b/>
        </w:rPr>
        <w:t>,</w:t>
      </w:r>
      <w:r w:rsidRPr="007D00D4">
        <w:t xml:space="preserve"> 1824-1831.</w:t>
      </w:r>
    </w:p>
    <w:p w14:paraId="42D5BADF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EIDER, J., FICEK, K., KACZMARCZYK, M., MACIEJEWSKA-KARŁOWSKA, A., SAWCZUK, M. &amp; CIĘSZCZYK, P. 2014. Endothelial nitric oxide synthase g894t (rs1799983) gene polymorphism in polish athletes. </w:t>
      </w:r>
      <w:r w:rsidRPr="007D00D4">
        <w:rPr>
          <w:i/>
        </w:rPr>
        <w:t>Open Life Sciences,</w:t>
      </w:r>
      <w:r w:rsidRPr="007D00D4">
        <w:t xml:space="preserve"> 9</w:t>
      </w:r>
      <w:r w:rsidRPr="007D00D4">
        <w:rPr>
          <w:b/>
        </w:rPr>
        <w:t>,</w:t>
      </w:r>
      <w:r w:rsidRPr="007D00D4">
        <w:t xml:space="preserve"> 260-267.</w:t>
      </w:r>
    </w:p>
    <w:p w14:paraId="1C6ED667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ERSKINE, R. M., WILLIAMS, A. G., JONES, D. A., STEWART, C. E. &amp; DEGENS, H. 2012. Do PTK2 gene polymorphisms contribute to the interindividual variability in muscle strength and the response to resistance training? A preliminary report. </w:t>
      </w:r>
      <w:r w:rsidRPr="007D00D4">
        <w:rPr>
          <w:i/>
        </w:rPr>
        <w:t>Journal of applied physiology,</w:t>
      </w:r>
      <w:r w:rsidRPr="007D00D4">
        <w:t xml:space="preserve"> 112</w:t>
      </w:r>
      <w:r w:rsidRPr="007D00D4">
        <w:rPr>
          <w:b/>
        </w:rPr>
        <w:t>,</w:t>
      </w:r>
      <w:r w:rsidRPr="007D00D4">
        <w:t xml:space="preserve"> 1329-1334.</w:t>
      </w:r>
    </w:p>
    <w:p w14:paraId="6323FBA4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FUKU, N., HE, Z.-H., SANCHIS-GOMAR, F., PAREJA-GALEANO, H., TIAN, Y., ARAI, Y., ABE, Y., MURAKAMI, H., MIYACHI, M. &amp; ZEMPO, H. 2015. Exceptional longevity and muscle and fitness related genotypes: a functional in vitro analysis and case-control association replication study with SNPs THRH rs7832552, IL6 rs1800795, and ACSL1 rs6552828. </w:t>
      </w:r>
      <w:r w:rsidRPr="007D00D4">
        <w:rPr>
          <w:i/>
        </w:rPr>
        <w:t>Frontiers in aging neuroscience,</w:t>
      </w:r>
      <w:r w:rsidRPr="007D00D4">
        <w:t xml:space="preserve"> 7</w:t>
      </w:r>
      <w:r w:rsidRPr="007D00D4">
        <w:rPr>
          <w:b/>
        </w:rPr>
        <w:t>,</w:t>
      </w:r>
      <w:r w:rsidRPr="007D00D4">
        <w:t xml:space="preserve"> 59.</w:t>
      </w:r>
    </w:p>
    <w:p w14:paraId="7679B4B1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GARATACHEA, N., FUKU, N., HE, Z.-H., TIAN, Y., ARAI, Y., ABE, Y., MURAKAMI, H., MIYACHI, M., YVERT, T. &amp; VENTURINI, L. 2014. PTK2 rs7460 and rs7843014 polymorphisms and exceptional longevity: a functional replication study. </w:t>
      </w:r>
      <w:r w:rsidRPr="007D00D4">
        <w:rPr>
          <w:i/>
        </w:rPr>
        <w:t>Rejuvenation research,</w:t>
      </w:r>
      <w:r w:rsidRPr="007D00D4">
        <w:t xml:space="preserve"> 17</w:t>
      </w:r>
      <w:r w:rsidRPr="007D00D4">
        <w:rPr>
          <w:b/>
        </w:rPr>
        <w:t>,</w:t>
      </w:r>
      <w:r w:rsidRPr="007D00D4">
        <w:t xml:space="preserve"> 430-438.</w:t>
      </w:r>
    </w:p>
    <w:p w14:paraId="3615DCA4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GÓMEZ-GALLEGO, F., RUIZ, J. R., BUXENS, A., ARTIEDA, M., ARTETA, D., SANTIAGO, C., RODRÍGUEZ-ROMO, G., LAO, J. I. &amp; LUCIA, A. 2009. The− 786 T/C polymorphism of the NOS3 gene is associated with elite performance in power sports. </w:t>
      </w:r>
      <w:r w:rsidRPr="007D00D4">
        <w:rPr>
          <w:i/>
        </w:rPr>
        <w:t>European journal of applied physiology,</w:t>
      </w:r>
      <w:r w:rsidRPr="007D00D4">
        <w:t xml:space="preserve"> 107</w:t>
      </w:r>
      <w:r w:rsidRPr="007D00D4">
        <w:rPr>
          <w:b/>
        </w:rPr>
        <w:t>,</w:t>
      </w:r>
      <w:r w:rsidRPr="007D00D4">
        <w:t xml:space="preserve"> 565-569.</w:t>
      </w:r>
    </w:p>
    <w:p w14:paraId="7FBE609B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GONZÁLEZ-FREIRE, M., RODRÍGUEZ-ROMO, G., SANTIAGO, C., BUSTAMANTE-ARA, N., YVERT, T., GÓMEZ-GALLEGO, F., REXACH, J. A. S., RUIZ, J. R. &amp; LUCIA, A. 2010. The K153R variant in the myostatin gene and sarcopenia at the end of the human lifespan. </w:t>
      </w:r>
      <w:r w:rsidRPr="007D00D4">
        <w:rPr>
          <w:i/>
        </w:rPr>
        <w:t>Age,</w:t>
      </w:r>
      <w:r w:rsidRPr="007D00D4">
        <w:t xml:space="preserve"> 32</w:t>
      </w:r>
      <w:r w:rsidRPr="007D00D4">
        <w:rPr>
          <w:b/>
        </w:rPr>
        <w:t>,</w:t>
      </w:r>
      <w:r w:rsidRPr="007D00D4">
        <w:t xml:space="preserve"> 405-409.</w:t>
      </w:r>
    </w:p>
    <w:p w14:paraId="458D2321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lastRenderedPageBreak/>
        <w:t xml:space="preserve">HAND, B. D., MCCOLE, S. D., BROWN, M. D., PARK, J. J., FERRELL, R. E., HUBERTY, A., DOUGLASS, L. W. &amp; HAGBERG, J. M. 2006. NOS3 gene polymorphisms and exercise hemodynamics in postmenopausal women. </w:t>
      </w:r>
      <w:r w:rsidRPr="007D00D4">
        <w:rPr>
          <w:i/>
        </w:rPr>
        <w:t>International journal of sports medicine,</w:t>
      </w:r>
      <w:r w:rsidRPr="007D00D4">
        <w:t xml:space="preserve"> 27</w:t>
      </w:r>
      <w:r w:rsidRPr="007D00D4">
        <w:rPr>
          <w:b/>
        </w:rPr>
        <w:t>,</w:t>
      </w:r>
      <w:r w:rsidRPr="007D00D4">
        <w:t xml:space="preserve"> 951-958.</w:t>
      </w:r>
    </w:p>
    <w:p w14:paraId="5289768A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HE, L., VAN ROIE, E., BOGAERTS, A., MORSE, C. I., DELECLUSE, C., VERSCHUEREN, S. &amp; THOMIS, M. 2018. Genetic predisposition score predicts the increases of knee strength and muscle mass after one-year exercise in healthy elderly. </w:t>
      </w:r>
      <w:r w:rsidRPr="007D00D4">
        <w:rPr>
          <w:i/>
        </w:rPr>
        <w:t>Experimental gerontology,</w:t>
      </w:r>
      <w:r w:rsidRPr="007D00D4">
        <w:t xml:space="preserve"> 111</w:t>
      </w:r>
      <w:r w:rsidRPr="007D00D4">
        <w:rPr>
          <w:b/>
        </w:rPr>
        <w:t>,</w:t>
      </w:r>
      <w:r w:rsidRPr="007D00D4">
        <w:t xml:space="preserve"> 17-26.</w:t>
      </w:r>
    </w:p>
    <w:p w14:paraId="7E9565E5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JACOBSSON, J. A., SCHIÖTH, H. B. &amp; FREDRIKSSON, R. 2012. The impact of intronic single nucleotide polymorphisms and ethnic diversity for studies on the obesity gene FTO. </w:t>
      </w:r>
      <w:r w:rsidRPr="007D00D4">
        <w:rPr>
          <w:i/>
        </w:rPr>
        <w:t>Obesity Reviews,</w:t>
      </w:r>
      <w:r w:rsidRPr="007D00D4">
        <w:t xml:space="preserve"> 13</w:t>
      </w:r>
      <w:r w:rsidRPr="007D00D4">
        <w:rPr>
          <w:b/>
        </w:rPr>
        <w:t>,</w:t>
      </w:r>
      <w:r w:rsidRPr="007D00D4">
        <w:t xml:space="preserve"> 1096-1109.</w:t>
      </w:r>
    </w:p>
    <w:p w14:paraId="4472F342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KOSTEK, M. A., ANGELOPOULOS, T. J., CLARKSON, P. M., GORDON, P. M., MOYNA, N. M., VISICH, P. S., ZOELLER, R. F., PRICE, T. B., SEIP, R. L. &amp; THOMPSON, P. D. 2009. Myostatin and follistatin polymorphisms interact with muscle phenotypes and ethnicity. </w:t>
      </w:r>
      <w:r w:rsidRPr="007D00D4">
        <w:rPr>
          <w:i/>
        </w:rPr>
        <w:t>Medicine and science in sports and exercise,</w:t>
      </w:r>
      <w:r w:rsidRPr="007D00D4">
        <w:t xml:space="preserve"> 41</w:t>
      </w:r>
      <w:r w:rsidRPr="007D00D4">
        <w:rPr>
          <w:b/>
        </w:rPr>
        <w:t>,</w:t>
      </w:r>
      <w:r w:rsidRPr="007D00D4">
        <w:t xml:space="preserve"> 1063.</w:t>
      </w:r>
    </w:p>
    <w:p w14:paraId="08EB0891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KOSTEK, M. C., DEVANEY, J. M., GORDISH-DRESSMAN, H., HARRIS, T. B., THOMPSON, P. D., CLARKSON, P. M., ANGELOPOULOS, T. J., GORDON, P. M., MOYNA, N. M. &amp; PESCATELLO, L. S. 2010. A polymorphism near IGF1 is associated with body composition and muscle function in women from the Health, Aging, and Body Composition Study. </w:t>
      </w:r>
      <w:r w:rsidRPr="007D00D4">
        <w:rPr>
          <w:i/>
        </w:rPr>
        <w:t>European journal of applied physiology,</w:t>
      </w:r>
      <w:r w:rsidRPr="007D00D4">
        <w:t xml:space="preserve"> 110</w:t>
      </w:r>
      <w:r w:rsidRPr="007D00D4">
        <w:rPr>
          <w:b/>
        </w:rPr>
        <w:t>,</w:t>
      </w:r>
      <w:r w:rsidRPr="007D00D4">
        <w:t xml:space="preserve"> 315-324.</w:t>
      </w:r>
    </w:p>
    <w:p w14:paraId="3BB45122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LI, X., WANG, S.-J., TAN, S. C., CHEW, P. L., LIU, L., WANG, L., WEN, L. &amp; MA, L. 2014. The A55T and K153R polymorphisms of MSTN gene are associated with the strength training-induced muscle hypertrophy among Han Chinese men. </w:t>
      </w:r>
      <w:r w:rsidRPr="007D00D4">
        <w:rPr>
          <w:i/>
        </w:rPr>
        <w:t>Journal of sports sciences,</w:t>
      </w:r>
      <w:r w:rsidRPr="007D00D4">
        <w:t xml:space="preserve"> 32</w:t>
      </w:r>
      <w:r w:rsidRPr="007D00D4">
        <w:rPr>
          <w:b/>
        </w:rPr>
        <w:t>,</w:t>
      </w:r>
      <w:r w:rsidRPr="007D00D4">
        <w:t xml:space="preserve"> 883-891.</w:t>
      </w:r>
    </w:p>
    <w:p w14:paraId="0F995082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LIU, X.-G., TAN, L.-J., LEI, S.-F., LIU, Y.-J., SHEN, H., WANG, L., YAN, H., GUO, Y.-F., XIONG, D.-H. &amp; CHEN, X.-D. 2009. Genome-wide association and replication studies identified TRHR as an important gene for lean body mass. </w:t>
      </w:r>
      <w:r w:rsidRPr="007D00D4">
        <w:rPr>
          <w:i/>
        </w:rPr>
        <w:t>The American Journal of Human Genetics,</w:t>
      </w:r>
      <w:r w:rsidRPr="007D00D4">
        <w:t xml:space="preserve"> 84</w:t>
      </w:r>
      <w:r w:rsidRPr="007D00D4">
        <w:rPr>
          <w:b/>
        </w:rPr>
        <w:t>,</w:t>
      </w:r>
      <w:r w:rsidRPr="007D00D4">
        <w:t xml:space="preserve"> 418-423.</w:t>
      </w:r>
    </w:p>
    <w:p w14:paraId="07B245D3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LUNARDI, C. C., LIMA, R. M., PEREIRA, R. W., LEITE, T. K. M., SIQUEIRA, A. B. M. &amp; OLIVEIRA, R. J. 2013. Association between polymorphisms in the TRHR gene, fat-free mass, and muscle strength in older women. </w:t>
      </w:r>
      <w:r w:rsidRPr="007D00D4">
        <w:rPr>
          <w:i/>
        </w:rPr>
        <w:t>Age,</w:t>
      </w:r>
      <w:r w:rsidRPr="007D00D4">
        <w:t xml:space="preserve"> 35</w:t>
      </w:r>
      <w:r w:rsidRPr="007D00D4">
        <w:rPr>
          <w:b/>
        </w:rPr>
        <w:t>,</w:t>
      </w:r>
      <w:r w:rsidRPr="007D00D4">
        <w:t xml:space="preserve"> 2477-2483.</w:t>
      </w:r>
    </w:p>
    <w:p w14:paraId="5D2D64C6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>LUO, L., XIA, W., NIE, M., SUN, Y., JIANG, Y., ZHAO, J., HE, S. &amp; XU, L. J. M. B. R. 2014. Association of ESR1 and C6orf97 gene polymorphism with osteoporosis in postmenopausal women. 41</w:t>
      </w:r>
      <w:r w:rsidRPr="007D00D4">
        <w:rPr>
          <w:b/>
        </w:rPr>
        <w:t>,</w:t>
      </w:r>
      <w:r w:rsidRPr="007D00D4">
        <w:t xml:space="preserve"> 3235-3243.</w:t>
      </w:r>
    </w:p>
    <w:p w14:paraId="317FF7D1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MORAN, C. N., VASSILOPOULOS, C., TSIOKANOS, A., JAMURTAS, A. Z., BAILEY, M. E. S., MONTGOMERY, H. E., WILSON, R. H. &amp; PITSILADIS, Y. P. 2006. The associations of ACE polymorphisms with physical, physiological and skill parameters in adolescents. </w:t>
      </w:r>
      <w:r w:rsidRPr="007D00D4">
        <w:rPr>
          <w:i/>
        </w:rPr>
        <w:t>European journal of human genetics,</w:t>
      </w:r>
      <w:r w:rsidRPr="007D00D4">
        <w:t xml:space="preserve"> 14</w:t>
      </w:r>
      <w:r w:rsidRPr="007D00D4">
        <w:rPr>
          <w:b/>
        </w:rPr>
        <w:t>,</w:t>
      </w:r>
      <w:r w:rsidRPr="007D00D4">
        <w:t xml:space="preserve"> 332.</w:t>
      </w:r>
    </w:p>
    <w:p w14:paraId="1552D862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PEREIRA, D. S., GARCIA, D. M., NARCISO, F. M. S., SANTOS, M., DIAS, J. M. D., QUEIROZ, B. Z., SOUZA, E. R., NOBREGA, O. T. &amp; PEREIRA, L. S. M. 2011. Effects of 174 G/C polymorphism in the promoter region of the interleukin-6 gene on plasma IL-6 levels and muscle strength in elderly women. </w:t>
      </w:r>
      <w:r w:rsidRPr="007D00D4">
        <w:rPr>
          <w:i/>
        </w:rPr>
        <w:t>Brazilian journal of medical and biological research,</w:t>
      </w:r>
      <w:r w:rsidRPr="007D00D4">
        <w:t xml:space="preserve"> 44</w:t>
      </w:r>
      <w:r w:rsidRPr="007D00D4">
        <w:rPr>
          <w:b/>
        </w:rPr>
        <w:t>,</w:t>
      </w:r>
      <w:r w:rsidRPr="007D00D4">
        <w:t xml:space="preserve"> 123-129.</w:t>
      </w:r>
    </w:p>
    <w:p w14:paraId="2643D7B5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POEHLMAN, E. T., TOTH, M. J. &amp; GARDNER, A. W. 1995. Article RETRACTED: Changes in energy balance and body composition at menopause: A controlled longitudinal study. </w:t>
      </w:r>
      <w:r w:rsidRPr="007D00D4">
        <w:rPr>
          <w:i/>
        </w:rPr>
        <w:t>Annals of internal medicine,</w:t>
      </w:r>
      <w:r w:rsidRPr="007D00D4">
        <w:t xml:space="preserve"> 123</w:t>
      </w:r>
      <w:r w:rsidRPr="007D00D4">
        <w:rPr>
          <w:b/>
        </w:rPr>
        <w:t>,</w:t>
      </w:r>
      <w:r w:rsidRPr="007D00D4">
        <w:t xml:space="preserve"> 673-675.</w:t>
      </w:r>
    </w:p>
    <w:p w14:paraId="13B705C3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PRIOR, S. J., HAGBERG, J. M., PHARES, D. A., BROWN, M. D., FAIRFULL, L., FERRELL, R. E. &amp; ROTH, S. M. 2003. Sequence variation in hypoxia-inducible factor 1α (HIF1A): association with maximal oxygen consumption. </w:t>
      </w:r>
      <w:r w:rsidRPr="007D00D4">
        <w:rPr>
          <w:i/>
        </w:rPr>
        <w:t>Physiological genomics,</w:t>
      </w:r>
      <w:r w:rsidRPr="007D00D4">
        <w:t xml:space="preserve"> 15</w:t>
      </w:r>
      <w:r w:rsidRPr="007D00D4">
        <w:rPr>
          <w:b/>
        </w:rPr>
        <w:t>,</w:t>
      </w:r>
      <w:r w:rsidRPr="007D00D4">
        <w:t xml:space="preserve"> 20-26.</w:t>
      </w:r>
    </w:p>
    <w:p w14:paraId="6F64B67F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ROTH, S. M., SCHRAGER, M. A., FERRELL, R. E., RIECHMAN, S. E., METTER, E. J., LYNCH, N. A., LINDLE, R. S. &amp; HURLEY, B. F. 2001. CNTF genotype is associated with muscular strength and quality in humans across the adult age span. </w:t>
      </w:r>
      <w:r w:rsidRPr="007D00D4">
        <w:rPr>
          <w:i/>
        </w:rPr>
        <w:t>Journal of applied physiology,</w:t>
      </w:r>
      <w:r w:rsidRPr="007D00D4">
        <w:t xml:space="preserve"> 90</w:t>
      </w:r>
      <w:r w:rsidRPr="007D00D4">
        <w:rPr>
          <w:b/>
        </w:rPr>
        <w:t>,</w:t>
      </w:r>
      <w:r w:rsidRPr="007D00D4">
        <w:t xml:space="preserve"> 1205-1210.</w:t>
      </w:r>
    </w:p>
    <w:p w14:paraId="05BA09DF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ROTH, S. M., ZMUDA, J. M., CAULEY, J. A., SHEA, P. R. &amp; FERRELL, R. E. 2004. Vitamin D receptor genotype is associated with fat-free mass and sarcopenia in elderly men. </w:t>
      </w:r>
      <w:r w:rsidRPr="007D00D4">
        <w:rPr>
          <w:i/>
        </w:rPr>
        <w:t>The Journals of Gerontology Series A: Biological Sciences and Medical Sciences,</w:t>
      </w:r>
      <w:r w:rsidRPr="007D00D4">
        <w:t xml:space="preserve"> 59</w:t>
      </w:r>
      <w:r w:rsidRPr="007D00D4">
        <w:rPr>
          <w:b/>
        </w:rPr>
        <w:t>,</w:t>
      </w:r>
      <w:r w:rsidRPr="007D00D4">
        <w:t xml:space="preserve"> B10-B15.</w:t>
      </w:r>
    </w:p>
    <w:p w14:paraId="4D195A7F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lastRenderedPageBreak/>
        <w:t xml:space="preserve">RUIZ, J. R., BUXENS, A., ARTIEDA, M., ARTETA, D., SANTIAGO, C., RODRÍGUEZ-ROMO, G., LAO, J. I., GÓMEZ-GALLEGO, F. &amp; LUCIA, A. 2010. The− 174 G/C polymorphism of the IL6 gene is associated with elite power performance. </w:t>
      </w:r>
      <w:r w:rsidRPr="007D00D4">
        <w:rPr>
          <w:i/>
        </w:rPr>
        <w:t>Journal of science and medicine in sport,</w:t>
      </w:r>
      <w:r w:rsidRPr="007D00D4">
        <w:t xml:space="preserve"> 13</w:t>
      </w:r>
      <w:r w:rsidRPr="007D00D4">
        <w:rPr>
          <w:b/>
        </w:rPr>
        <w:t>,</w:t>
      </w:r>
      <w:r w:rsidRPr="007D00D4">
        <w:t xml:space="preserve"> 549-553.</w:t>
      </w:r>
    </w:p>
    <w:p w14:paraId="60B19399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SANTIAGO, C., RUIZ, J. R., RODRÍGUEZ-ROMO, G., FIUZA-LUCES, C., YVERT, T., GONZALEZ-FREIRE, M., GÓMEZ-GALLEGO, F., MORÁN, M. &amp; LUCIA, A. 2011. The K153R polymorphism in the myostatin gene and muscle power phenotypes in young, non-athletic men. </w:t>
      </w:r>
      <w:r w:rsidRPr="007D00D4">
        <w:rPr>
          <w:i/>
        </w:rPr>
        <w:t>PloS one,</w:t>
      </w:r>
      <w:r w:rsidRPr="007D00D4">
        <w:t xml:space="preserve"> 6</w:t>
      </w:r>
      <w:r w:rsidRPr="007D00D4">
        <w:rPr>
          <w:b/>
        </w:rPr>
        <w:t>,</w:t>
      </w:r>
      <w:r w:rsidRPr="007D00D4">
        <w:t xml:space="preserve"> e16323.</w:t>
      </w:r>
    </w:p>
    <w:p w14:paraId="17785024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SEIBERT, M. J., XUE, Q. L., FRIED, L. P. &amp; WALSTON, J. D. 2001. Polymorphic variation in the human myostatin (GDF‐8) gene and association with strength measures in the women's health and aging study II cohort. </w:t>
      </w:r>
      <w:r w:rsidRPr="007D00D4">
        <w:rPr>
          <w:i/>
        </w:rPr>
        <w:t>Journal of the American Geriatrics Society,</w:t>
      </w:r>
      <w:r w:rsidRPr="007D00D4">
        <w:t xml:space="preserve"> 49</w:t>
      </w:r>
      <w:r w:rsidRPr="007D00D4">
        <w:rPr>
          <w:b/>
        </w:rPr>
        <w:t>,</w:t>
      </w:r>
      <w:r w:rsidRPr="007D00D4">
        <w:t xml:space="preserve"> 1093-1096.</w:t>
      </w:r>
    </w:p>
    <w:p w14:paraId="7DA73CB5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SESSA, F., CHETTA, M., PETITO, A., FRANZETTI, M., BAFUNNO, V., PISANELLI, D., SARNO, M., IUSO, S. &amp; MARGAGLIONE, M. 2011. Gene polymorphisms and sport attitude in Italian athletes. </w:t>
      </w:r>
      <w:r w:rsidRPr="007D00D4">
        <w:rPr>
          <w:i/>
        </w:rPr>
        <w:t>Genetic testing and molecular biomarkers,</w:t>
      </w:r>
      <w:r w:rsidRPr="007D00D4">
        <w:t xml:space="preserve"> 15</w:t>
      </w:r>
      <w:r w:rsidRPr="007D00D4">
        <w:rPr>
          <w:b/>
        </w:rPr>
        <w:t>,</w:t>
      </w:r>
      <w:r w:rsidRPr="007D00D4">
        <w:t xml:space="preserve"> 285-290.</w:t>
      </w:r>
    </w:p>
    <w:p w14:paraId="13D0DE79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STEBBINGS, G. K., WILLIAMS, A. G., HERBERT, A. J., LOCKEY, S. J., HEFFERNAN, S. M., ERSKINE, R. M., MORSE, C. I. &amp; DAY, S. H. 2018. TTN genotype is associated with fascicle length and marathon running performance. </w:t>
      </w:r>
      <w:r w:rsidRPr="007D00D4">
        <w:rPr>
          <w:i/>
        </w:rPr>
        <w:t>Scandinavian journal of medicine &amp; science in sports,</w:t>
      </w:r>
      <w:r w:rsidRPr="007D00D4">
        <w:t xml:space="preserve"> 28</w:t>
      </w:r>
      <w:r w:rsidRPr="007D00D4">
        <w:rPr>
          <w:b/>
        </w:rPr>
        <w:t>,</w:t>
      </w:r>
      <w:r w:rsidRPr="007D00D4">
        <w:t xml:space="preserve"> 400-406.</w:t>
      </w:r>
    </w:p>
    <w:p w14:paraId="4EF37F07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STEBBINGS, G. K., WILLIAMS, A. G., MORSE, C. I. &amp; DAY, S. H. 2017. Polymorphisms in PTK2 are associated with skeletal muscle specific force: an independent replication study. </w:t>
      </w:r>
      <w:r w:rsidRPr="007D00D4">
        <w:rPr>
          <w:i/>
        </w:rPr>
        <w:t>European journal of applied physiology,</w:t>
      </w:r>
      <w:r w:rsidRPr="007D00D4">
        <w:t xml:space="preserve"> 117</w:t>
      </w:r>
      <w:r w:rsidRPr="007D00D4">
        <w:rPr>
          <w:b/>
        </w:rPr>
        <w:t>,</w:t>
      </w:r>
      <w:r w:rsidRPr="007D00D4">
        <w:t xml:space="preserve"> 713-720.</w:t>
      </w:r>
    </w:p>
    <w:p w14:paraId="6E5D1CC9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SVENDSTRUP, M., APPEL, E. V. R., SANDHOLT, C. H., AHLUWALIA, T. S., ÄNGQUIST, L. H., THUESEN, B. H., JØRGENSEN, M. E., PEDERSEN, O., GRARUP, N. &amp; HANSEN, T. 2018. Prospective studies exploring the possible impact of an ID3 polymorphism on changes in obesity measures. </w:t>
      </w:r>
      <w:r w:rsidRPr="007D00D4">
        <w:rPr>
          <w:i/>
        </w:rPr>
        <w:t>Obesity,</w:t>
      </w:r>
      <w:r w:rsidRPr="007D00D4">
        <w:t xml:space="preserve"> 26</w:t>
      </w:r>
      <w:r w:rsidRPr="007D00D4">
        <w:rPr>
          <w:b/>
        </w:rPr>
        <w:t>,</w:t>
      </w:r>
      <w:r w:rsidRPr="007D00D4">
        <w:t xml:space="preserve"> 747-754.</w:t>
      </w:r>
    </w:p>
    <w:p w14:paraId="052644C8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THOMAES, T., THOMIS, M., ONKELINX, S., GOETSCHALCKX, K., FAGARD, R., LAMBRECHTS, D. &amp; VANHEES, L. 2013. Genetic predisposition scores associate with muscular strength, size and trainability. </w:t>
      </w:r>
      <w:r w:rsidRPr="007D00D4">
        <w:rPr>
          <w:i/>
        </w:rPr>
        <w:t>Medicine and science in sports and exercise,</w:t>
      </w:r>
      <w:r w:rsidRPr="007D00D4">
        <w:t xml:space="preserve"> 45</w:t>
      </w:r>
      <w:r w:rsidRPr="007D00D4">
        <w:rPr>
          <w:b/>
        </w:rPr>
        <w:t>,</w:t>
      </w:r>
      <w:r w:rsidRPr="007D00D4">
        <w:t xml:space="preserve"> 1451-1459.</w:t>
      </w:r>
    </w:p>
    <w:p w14:paraId="28296694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VAN POTTELBERGH, I., GOEMAERE, S., NUYTINCK, L., DE PAEPE, A. &amp; KAUFMAN, J. M. 2001. Association of the type I collagen alpha1 Sp1 polymorphism, bone density and upper limb muscle strength in community-dwelling elderly men. </w:t>
      </w:r>
      <w:r w:rsidRPr="007D00D4">
        <w:rPr>
          <w:i/>
        </w:rPr>
        <w:t>Osteoporosis International,</w:t>
      </w:r>
      <w:r w:rsidRPr="007D00D4">
        <w:t xml:space="preserve"> 12</w:t>
      </w:r>
      <w:r w:rsidRPr="007D00D4">
        <w:rPr>
          <w:b/>
        </w:rPr>
        <w:t>,</w:t>
      </w:r>
      <w:r w:rsidRPr="007D00D4">
        <w:t xml:space="preserve"> 895-901.</w:t>
      </w:r>
    </w:p>
    <w:p w14:paraId="5750FEE6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VOISIN, S., GUILHERME, J. P. F. L., YAN, X., PUSHKAREV, V. P., CIESZCZYK, P., MASSIDDA, M., CALÒ, C. M., DYATLOV, D. A., KOLUPAEV, V. A. &amp; PUSHKAREVA, Y. E. 2016. ACVR1B rs2854464 is associated with sprint/power athletic status in a large cohort of Europeans but not Brazilians. </w:t>
      </w:r>
      <w:r w:rsidRPr="007D00D4">
        <w:rPr>
          <w:i/>
        </w:rPr>
        <w:t>PloS one,</w:t>
      </w:r>
      <w:r w:rsidRPr="007D00D4">
        <w:t xml:space="preserve"> 11</w:t>
      </w:r>
      <w:r w:rsidRPr="007D00D4">
        <w:rPr>
          <w:b/>
        </w:rPr>
        <w:t>,</w:t>
      </w:r>
      <w:r w:rsidRPr="007D00D4">
        <w:t xml:space="preserve"> e0156316.</w:t>
      </w:r>
    </w:p>
    <w:p w14:paraId="594FB42A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WALSH, S., LIU, D., METTER, E. J., FERRUCCI, L. &amp; ROTH, S. M. 2008. ACTN3 genotype is associated with muscle phenotypes in women across the adult age span. </w:t>
      </w:r>
      <w:r w:rsidRPr="007D00D4">
        <w:rPr>
          <w:i/>
        </w:rPr>
        <w:t>Journal of Applied Physiology,</w:t>
      </w:r>
      <w:r w:rsidRPr="007D00D4">
        <w:t xml:space="preserve"> 105</w:t>
      </w:r>
      <w:r w:rsidRPr="007D00D4">
        <w:rPr>
          <w:b/>
        </w:rPr>
        <w:t>,</w:t>
      </w:r>
      <w:r w:rsidRPr="007D00D4">
        <w:t xml:space="preserve"> 1486-1491.</w:t>
      </w:r>
    </w:p>
    <w:p w14:paraId="61BF9DB3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WALSH, S., LUDLOW, A. T., METTER, E. J., FERRUCCI, L. &amp; ROTH, S. M. 2016. Replication study of the vitamin D receptor (VDR) genotype association with skeletal muscle traits and sarcopenia. </w:t>
      </w:r>
      <w:r w:rsidRPr="007D00D4">
        <w:rPr>
          <w:i/>
        </w:rPr>
        <w:t>Aging clinical and experimental research,</w:t>
      </w:r>
      <w:r w:rsidRPr="007D00D4">
        <w:t xml:space="preserve"> 28</w:t>
      </w:r>
      <w:r w:rsidRPr="007D00D4">
        <w:rPr>
          <w:b/>
        </w:rPr>
        <w:t>,</w:t>
      </w:r>
      <w:r w:rsidRPr="007D00D4">
        <w:t xml:space="preserve"> 435-442.</w:t>
      </w:r>
    </w:p>
    <w:p w14:paraId="0F11D231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WALSTON, J., ARKING, D. E., FALLIN, D., LI, T., BEAMER, B., XUE, Q., FERRUCCI, L., FRIED, L. P. &amp; CHAKRAVARTI, A. 2005. IL-6 gene variation is not associated with increased serum levels of IL-6, muscle, weakness, or frailty in older women. </w:t>
      </w:r>
      <w:r w:rsidRPr="007D00D4">
        <w:rPr>
          <w:i/>
        </w:rPr>
        <w:t>Experimental gerontology,</w:t>
      </w:r>
      <w:r w:rsidRPr="007D00D4">
        <w:t xml:space="preserve"> 40</w:t>
      </w:r>
      <w:r w:rsidRPr="007D00D4">
        <w:rPr>
          <w:b/>
        </w:rPr>
        <w:t>,</w:t>
      </w:r>
      <w:r w:rsidRPr="007D00D4">
        <w:t xml:space="preserve"> 344-352.</w:t>
      </w:r>
    </w:p>
    <w:p w14:paraId="39B96670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WINDELINCKX, A., DE MARS, G., BEUNEN, G., AERSSENS, J., DELECLUSE, C., LEFEVRE, J. &amp; THOMIS, M. A. I. 2007. Polymorphisms in the vitamin D receptor gene are associated with muscle strength in men and women. </w:t>
      </w:r>
      <w:r w:rsidRPr="007D00D4">
        <w:rPr>
          <w:i/>
        </w:rPr>
        <w:t>Osteoporosis International,</w:t>
      </w:r>
      <w:r w:rsidRPr="007D00D4">
        <w:t xml:space="preserve"> 18</w:t>
      </w:r>
      <w:r w:rsidRPr="007D00D4">
        <w:rPr>
          <w:b/>
        </w:rPr>
        <w:t>,</w:t>
      </w:r>
      <w:r w:rsidRPr="007D00D4">
        <w:t xml:space="preserve"> 1235-1242.</w:t>
      </w:r>
    </w:p>
    <w:p w14:paraId="189B98DA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WINDELINCKX, A., DE MARS, G., HUYGENS, W., PEETERS, M. W., VINCENT, B., WIJMENGA, C., LAMBRECHTS, D., DELECLUSE, C., ROTH, S. M. &amp; METTER, E. J. 2011. Comprehensive fine mapping of chr12q12-14 and follow-up replication identify activin receptor 1B (ACVR1B) as a muscle strength gene. </w:t>
      </w:r>
      <w:r w:rsidRPr="007D00D4">
        <w:rPr>
          <w:i/>
        </w:rPr>
        <w:t>European Journal of Human Genetics,</w:t>
      </w:r>
      <w:r w:rsidRPr="007D00D4">
        <w:t xml:space="preserve"> 19</w:t>
      </w:r>
      <w:r w:rsidRPr="007D00D4">
        <w:rPr>
          <w:b/>
        </w:rPr>
        <w:t>,</w:t>
      </w:r>
      <w:r w:rsidRPr="007D00D4">
        <w:t xml:space="preserve"> 208.</w:t>
      </w:r>
    </w:p>
    <w:p w14:paraId="2443A595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lastRenderedPageBreak/>
        <w:t xml:space="preserve">ZAREBSKA, A., AHMETOV, I. I., SAWCZYN, S., WEINER, A. S., KACZMARCZYK, M., FICEK, K., MACIEJEWSKA-KARLOWSKA, A., SAWCZUK, M., LEONSKA-DUNIEC, A. &amp; KLOCEK, T. 2014. Association of the MTHFR 1298A&gt; C (rs1801131) polymorphism with speed and strength sports in Russian and Polish athletes. </w:t>
      </w:r>
      <w:r w:rsidRPr="007D00D4">
        <w:rPr>
          <w:i/>
        </w:rPr>
        <w:t>Journal of sports sciences,</w:t>
      </w:r>
      <w:r w:rsidRPr="007D00D4">
        <w:t xml:space="preserve"> 32</w:t>
      </w:r>
      <w:r w:rsidRPr="007D00D4">
        <w:rPr>
          <w:b/>
        </w:rPr>
        <w:t>,</w:t>
      </w:r>
      <w:r w:rsidRPr="007D00D4">
        <w:t xml:space="preserve"> 375-382.</w:t>
      </w:r>
    </w:p>
    <w:p w14:paraId="52341C6B" w14:textId="77777777" w:rsidR="00CF3285" w:rsidRPr="007D00D4" w:rsidRDefault="00CF3285" w:rsidP="00CF3285">
      <w:pPr>
        <w:pStyle w:val="EndNoteBibliography"/>
        <w:spacing w:after="0"/>
        <w:ind w:left="720" w:hanging="720"/>
      </w:pPr>
      <w:r w:rsidRPr="007D00D4">
        <w:t xml:space="preserve">ZEMPO, H., TANABE, K., MURAKAMI, H., IEMITSU, M., MAEDA, S. &amp; KUNO, S. 2010. ACTN3 polymorphism affects thigh muscle area. </w:t>
      </w:r>
      <w:r w:rsidRPr="007D00D4">
        <w:rPr>
          <w:i/>
        </w:rPr>
        <w:t>International journal of sports medicine,</w:t>
      </w:r>
      <w:r w:rsidRPr="007D00D4">
        <w:t xml:space="preserve"> 31</w:t>
      </w:r>
      <w:r w:rsidRPr="007D00D4">
        <w:rPr>
          <w:b/>
        </w:rPr>
        <w:t>,</w:t>
      </w:r>
      <w:r w:rsidRPr="007D00D4">
        <w:t xml:space="preserve"> 138-142.</w:t>
      </w:r>
    </w:p>
    <w:p w14:paraId="3433262A" w14:textId="77777777" w:rsidR="00CF3285" w:rsidRPr="007D00D4" w:rsidRDefault="00CF3285" w:rsidP="00CF3285">
      <w:pPr>
        <w:pStyle w:val="EndNoteBibliography"/>
        <w:ind w:left="720" w:hanging="720"/>
      </w:pPr>
      <w:r w:rsidRPr="007D00D4">
        <w:t xml:space="preserve">ZMIJEWSKI, P., CIESZCZYK, P. &amp; AHMETOV, II 2018. The NOS3 G894T (rs1799983) and-786T/C (rs2070744) polymorphisms are associated with elite swimmer status. </w:t>
      </w:r>
      <w:r w:rsidRPr="007D00D4">
        <w:rPr>
          <w:i/>
        </w:rPr>
        <w:t>Biol Sport,</w:t>
      </w:r>
      <w:r w:rsidRPr="007D00D4">
        <w:t xml:space="preserve"> 35</w:t>
      </w:r>
      <w:r w:rsidRPr="007D00D4">
        <w:rPr>
          <w:b/>
        </w:rPr>
        <w:t>,</w:t>
      </w:r>
      <w:r w:rsidRPr="007D00D4">
        <w:t xml:space="preserve"> 313-319.</w:t>
      </w:r>
    </w:p>
    <w:p w14:paraId="294BE550" w14:textId="79B501AA" w:rsidR="00D314EB" w:rsidRDefault="00CF3285" w:rsidP="007A7E09">
      <w:r w:rsidRPr="007D00D4">
        <w:fldChar w:fldCharType="end"/>
      </w:r>
      <w:bookmarkStart w:id="0" w:name="_GoBack"/>
      <w:bookmarkEnd w:id="0"/>
    </w:p>
    <w:sectPr w:rsidR="00D31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D1864"/>
    <w:multiLevelType w:val="multilevel"/>
    <w:tmpl w:val="7A382BF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5F86E00"/>
    <w:multiLevelType w:val="hybridMultilevel"/>
    <w:tmpl w:val="6FF68A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CDF"/>
    <w:multiLevelType w:val="multilevel"/>
    <w:tmpl w:val="EA00AED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EB95F8E"/>
    <w:multiLevelType w:val="multilevel"/>
    <w:tmpl w:val="1CF66504"/>
    <w:lvl w:ilvl="0">
      <w:start w:val="1"/>
      <w:numFmt w:val="decimal"/>
      <w:suff w:val="space"/>
      <w:lvlText w:val="Chapter %1"/>
      <w:lvlJc w:val="left"/>
      <w:pPr>
        <w:ind w:left="81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F0D62EC"/>
    <w:multiLevelType w:val="hybridMultilevel"/>
    <w:tmpl w:val="8378F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45A76"/>
    <w:multiLevelType w:val="multilevel"/>
    <w:tmpl w:val="044E9C64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2FE1B03"/>
    <w:multiLevelType w:val="hybridMultilevel"/>
    <w:tmpl w:val="13724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C5534"/>
    <w:multiLevelType w:val="hybridMultilevel"/>
    <w:tmpl w:val="E4F4E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92114"/>
    <w:multiLevelType w:val="hybridMultilevel"/>
    <w:tmpl w:val="4D088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F67A9"/>
    <w:multiLevelType w:val="multilevel"/>
    <w:tmpl w:val="99B88C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7678E1"/>
    <w:multiLevelType w:val="hybridMultilevel"/>
    <w:tmpl w:val="59E05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31FD"/>
    <w:multiLevelType w:val="hybridMultilevel"/>
    <w:tmpl w:val="FDC87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C72EE"/>
    <w:multiLevelType w:val="multilevel"/>
    <w:tmpl w:val="5A28474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4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B194E9C"/>
    <w:multiLevelType w:val="hybridMultilevel"/>
    <w:tmpl w:val="D8747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21A7D"/>
    <w:multiLevelType w:val="hybridMultilevel"/>
    <w:tmpl w:val="C122D3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C6331"/>
    <w:multiLevelType w:val="hybridMultilevel"/>
    <w:tmpl w:val="54F498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50ED3"/>
    <w:multiLevelType w:val="hybridMultilevel"/>
    <w:tmpl w:val="AAE839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A2D75"/>
    <w:multiLevelType w:val="hybridMultilevel"/>
    <w:tmpl w:val="33B86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B6003"/>
    <w:multiLevelType w:val="multilevel"/>
    <w:tmpl w:val="69DED6D4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8F86596"/>
    <w:multiLevelType w:val="hybridMultilevel"/>
    <w:tmpl w:val="F132A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0061D"/>
    <w:multiLevelType w:val="multilevel"/>
    <w:tmpl w:val="CC14C9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FF4463"/>
    <w:multiLevelType w:val="hybridMultilevel"/>
    <w:tmpl w:val="3016267C"/>
    <w:lvl w:ilvl="0" w:tplc="3320BF08">
      <w:start w:val="1"/>
      <w:numFmt w:val="decimal"/>
      <w:lvlText w:val="%1."/>
      <w:lvlJc w:val="left"/>
      <w:pPr>
        <w:ind w:left="723" w:hanging="360"/>
      </w:pPr>
      <w:rPr>
        <w:rFonts w:eastAsiaTheme="minorHAnsi" w:hint="default"/>
        <w:b/>
        <w:color w:val="0000FF"/>
        <w:sz w:val="24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3" w:hanging="360"/>
      </w:pPr>
    </w:lvl>
    <w:lvl w:ilvl="2" w:tplc="0809001B" w:tentative="1">
      <w:start w:val="1"/>
      <w:numFmt w:val="lowerRoman"/>
      <w:lvlText w:val="%3."/>
      <w:lvlJc w:val="right"/>
      <w:pPr>
        <w:ind w:left="2163" w:hanging="180"/>
      </w:pPr>
    </w:lvl>
    <w:lvl w:ilvl="3" w:tplc="0809000F" w:tentative="1">
      <w:start w:val="1"/>
      <w:numFmt w:val="decimal"/>
      <w:lvlText w:val="%4."/>
      <w:lvlJc w:val="left"/>
      <w:pPr>
        <w:ind w:left="2883" w:hanging="360"/>
      </w:pPr>
    </w:lvl>
    <w:lvl w:ilvl="4" w:tplc="08090019" w:tentative="1">
      <w:start w:val="1"/>
      <w:numFmt w:val="lowerLetter"/>
      <w:lvlText w:val="%5."/>
      <w:lvlJc w:val="left"/>
      <w:pPr>
        <w:ind w:left="3603" w:hanging="360"/>
      </w:pPr>
    </w:lvl>
    <w:lvl w:ilvl="5" w:tplc="0809001B" w:tentative="1">
      <w:start w:val="1"/>
      <w:numFmt w:val="lowerRoman"/>
      <w:lvlText w:val="%6."/>
      <w:lvlJc w:val="right"/>
      <w:pPr>
        <w:ind w:left="4323" w:hanging="180"/>
      </w:pPr>
    </w:lvl>
    <w:lvl w:ilvl="6" w:tplc="0809000F" w:tentative="1">
      <w:start w:val="1"/>
      <w:numFmt w:val="decimal"/>
      <w:lvlText w:val="%7."/>
      <w:lvlJc w:val="left"/>
      <w:pPr>
        <w:ind w:left="5043" w:hanging="360"/>
      </w:pPr>
    </w:lvl>
    <w:lvl w:ilvl="7" w:tplc="08090019" w:tentative="1">
      <w:start w:val="1"/>
      <w:numFmt w:val="lowerLetter"/>
      <w:lvlText w:val="%8."/>
      <w:lvlJc w:val="left"/>
      <w:pPr>
        <w:ind w:left="5763" w:hanging="360"/>
      </w:pPr>
    </w:lvl>
    <w:lvl w:ilvl="8" w:tplc="08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665932F7"/>
    <w:multiLevelType w:val="hybridMultilevel"/>
    <w:tmpl w:val="F2D0C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134E0"/>
    <w:multiLevelType w:val="hybridMultilevel"/>
    <w:tmpl w:val="6B506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53DE1"/>
    <w:multiLevelType w:val="hybridMultilevel"/>
    <w:tmpl w:val="1EA6100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512DFA"/>
    <w:multiLevelType w:val="hybridMultilevel"/>
    <w:tmpl w:val="4AFCF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4622B"/>
    <w:multiLevelType w:val="hybridMultilevel"/>
    <w:tmpl w:val="C5000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3C35B3"/>
    <w:multiLevelType w:val="multilevel"/>
    <w:tmpl w:val="871EF8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27"/>
  </w:num>
  <w:num w:numId="4">
    <w:abstractNumId w:val="2"/>
  </w:num>
  <w:num w:numId="5">
    <w:abstractNumId w:val="18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9"/>
  </w:num>
  <w:num w:numId="11">
    <w:abstractNumId w:val="5"/>
  </w:num>
  <w:num w:numId="12">
    <w:abstractNumId w:val="12"/>
  </w:num>
  <w:num w:numId="13">
    <w:abstractNumId w:val="8"/>
  </w:num>
  <w:num w:numId="14">
    <w:abstractNumId w:val="4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3"/>
  </w:num>
  <w:num w:numId="20">
    <w:abstractNumId w:val="19"/>
  </w:num>
  <w:num w:numId="21">
    <w:abstractNumId w:val="23"/>
  </w:num>
  <w:num w:numId="22">
    <w:abstractNumId w:val="22"/>
  </w:num>
  <w:num w:numId="23">
    <w:abstractNumId w:val="15"/>
  </w:num>
  <w:num w:numId="24">
    <w:abstractNumId w:val="17"/>
  </w:num>
  <w:num w:numId="25">
    <w:abstractNumId w:val="24"/>
  </w:num>
  <w:num w:numId="26">
    <w:abstractNumId w:val="11"/>
  </w:num>
  <w:num w:numId="27">
    <w:abstractNumId w:val="6"/>
  </w:num>
  <w:num w:numId="28">
    <w:abstractNumId w:val="25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sse9fpbzx22herr96vp2assspasrt2twxv&quot;&gt;Untitled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6&lt;/item&gt;&lt;item&gt;27&lt;/item&gt;&lt;item&gt;28&lt;/item&gt;&lt;item&gt;29&lt;/item&gt;&lt;item&gt;30&lt;/item&gt;&lt;item&gt;31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6&lt;/item&gt;&lt;item&gt;47&lt;/item&gt;&lt;/record-ids&gt;&lt;/item&gt;&lt;/Libraries&gt;"/>
  </w:docVars>
  <w:rsids>
    <w:rsidRoot w:val="008D6DC1"/>
    <w:rsid w:val="0009276E"/>
    <w:rsid w:val="00163FD1"/>
    <w:rsid w:val="00187710"/>
    <w:rsid w:val="00396B29"/>
    <w:rsid w:val="003D41FC"/>
    <w:rsid w:val="00446410"/>
    <w:rsid w:val="00515DA3"/>
    <w:rsid w:val="00656F7C"/>
    <w:rsid w:val="00660ABA"/>
    <w:rsid w:val="006D7A55"/>
    <w:rsid w:val="006F4555"/>
    <w:rsid w:val="007772D3"/>
    <w:rsid w:val="007A7E09"/>
    <w:rsid w:val="007D00D4"/>
    <w:rsid w:val="00846D64"/>
    <w:rsid w:val="008B63EC"/>
    <w:rsid w:val="008D6DC1"/>
    <w:rsid w:val="00953E5E"/>
    <w:rsid w:val="00A00EAB"/>
    <w:rsid w:val="00AC6CEC"/>
    <w:rsid w:val="00B87958"/>
    <w:rsid w:val="00BE4933"/>
    <w:rsid w:val="00C55BE2"/>
    <w:rsid w:val="00CF3285"/>
    <w:rsid w:val="00D314EB"/>
    <w:rsid w:val="00D32382"/>
    <w:rsid w:val="00D411CB"/>
    <w:rsid w:val="00D722A5"/>
    <w:rsid w:val="00D9567E"/>
    <w:rsid w:val="00E14E13"/>
    <w:rsid w:val="00EC1AB2"/>
    <w:rsid w:val="00F3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0485D"/>
  <w15:chartTrackingRefBased/>
  <w15:docId w15:val="{88E509A6-3317-4DA9-AFFC-4D0521DB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2382"/>
    <w:pPr>
      <w:keepNext/>
      <w:keepLines/>
      <w:numPr>
        <w:numId w:val="12"/>
      </w:numPr>
      <w:spacing w:before="240" w:after="0"/>
      <w:jc w:val="center"/>
      <w:outlineLvl w:val="0"/>
    </w:pPr>
    <w:rPr>
      <w:rFonts w:eastAsiaTheme="majorEastAsia" w:cstheme="majorBidi"/>
      <w:b/>
      <w:sz w:val="32"/>
      <w:szCs w:val="3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2382"/>
    <w:pPr>
      <w:numPr>
        <w:ilvl w:val="1"/>
        <w:numId w:val="12"/>
      </w:numPr>
      <w:outlineLvl w:val="1"/>
    </w:pPr>
    <w:rPr>
      <w:sz w:val="28"/>
    </w:rPr>
  </w:style>
  <w:style w:type="paragraph" w:styleId="Heading3">
    <w:name w:val="heading 3"/>
    <w:basedOn w:val="Heading2"/>
    <w:link w:val="Heading3Char"/>
    <w:uiPriority w:val="9"/>
    <w:qFormat/>
    <w:rsid w:val="00D32382"/>
    <w:pPr>
      <w:numPr>
        <w:ilvl w:val="2"/>
      </w:numPr>
      <w:outlineLvl w:val="2"/>
    </w:pPr>
    <w:rPr>
      <w:i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2382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2382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2382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2382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2382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2382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7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771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2382"/>
    <w:rPr>
      <w:rFonts w:eastAsiaTheme="majorEastAsia" w:cstheme="majorBidi"/>
      <w:b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32382"/>
    <w:rPr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32382"/>
    <w:rPr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32382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23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23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23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23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23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323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382"/>
  </w:style>
  <w:style w:type="paragraph" w:styleId="Footer">
    <w:name w:val="footer"/>
    <w:basedOn w:val="Normal"/>
    <w:link w:val="FooterChar"/>
    <w:uiPriority w:val="99"/>
    <w:unhideWhenUsed/>
    <w:rsid w:val="00D323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382"/>
  </w:style>
  <w:style w:type="character" w:customStyle="1" w:styleId="current-selection">
    <w:name w:val="current-selection"/>
    <w:basedOn w:val="DefaultParagraphFont"/>
    <w:rsid w:val="00D32382"/>
  </w:style>
  <w:style w:type="character" w:customStyle="1" w:styleId="a">
    <w:name w:val="_"/>
    <w:basedOn w:val="DefaultParagraphFont"/>
    <w:rsid w:val="00D32382"/>
  </w:style>
  <w:style w:type="character" w:customStyle="1" w:styleId="enhanced-reference">
    <w:name w:val="enhanced-reference"/>
    <w:basedOn w:val="DefaultParagraphFont"/>
    <w:rsid w:val="00D32382"/>
  </w:style>
  <w:style w:type="character" w:styleId="FollowedHyperlink">
    <w:name w:val="FollowedHyperlink"/>
    <w:basedOn w:val="DefaultParagraphFont"/>
    <w:uiPriority w:val="99"/>
    <w:semiHidden/>
    <w:unhideWhenUsed/>
    <w:rsid w:val="00D3238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D3238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3238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32382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32382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D3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323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23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23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3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3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3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2382"/>
    <w:pPr>
      <w:ind w:left="720"/>
      <w:contextualSpacing/>
    </w:pPr>
  </w:style>
  <w:style w:type="character" w:customStyle="1" w:styleId="text">
    <w:name w:val="text"/>
    <w:basedOn w:val="DefaultParagraphFont"/>
    <w:rsid w:val="00D32382"/>
  </w:style>
  <w:style w:type="character" w:customStyle="1" w:styleId="element-citation">
    <w:name w:val="element-citation"/>
    <w:basedOn w:val="DefaultParagraphFont"/>
    <w:rsid w:val="00D32382"/>
  </w:style>
  <w:style w:type="table" w:styleId="TableGridLight">
    <w:name w:val="Grid Table Light"/>
    <w:basedOn w:val="TableNormal"/>
    <w:uiPriority w:val="40"/>
    <w:rsid w:val="00D3238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D3238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3238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D3238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3238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ommentcontentpara">
    <w:name w:val="commentcontentpara"/>
    <w:basedOn w:val="Normal"/>
    <w:rsid w:val="00D3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mallcaps">
    <w:name w:val="smallcaps"/>
    <w:basedOn w:val="DefaultParagraphFont"/>
    <w:rsid w:val="00D32382"/>
  </w:style>
  <w:style w:type="paragraph" w:styleId="Revision">
    <w:name w:val="Revision"/>
    <w:hidden/>
    <w:uiPriority w:val="99"/>
    <w:semiHidden/>
    <w:rsid w:val="00D32382"/>
    <w:pPr>
      <w:spacing w:after="0" w:line="240" w:lineRule="auto"/>
    </w:pPr>
  </w:style>
  <w:style w:type="character" w:customStyle="1" w:styleId="citationref">
    <w:name w:val="citationref"/>
    <w:basedOn w:val="DefaultParagraphFont"/>
    <w:rsid w:val="00D32382"/>
  </w:style>
  <w:style w:type="character" w:styleId="Emphasis">
    <w:name w:val="Emphasis"/>
    <w:basedOn w:val="DefaultParagraphFont"/>
    <w:uiPriority w:val="20"/>
    <w:qFormat/>
    <w:rsid w:val="00D32382"/>
    <w:rPr>
      <w:i/>
      <w:iCs/>
    </w:rPr>
  </w:style>
  <w:style w:type="paragraph" w:styleId="NoSpacing">
    <w:name w:val="No Spacing"/>
    <w:link w:val="NoSpacingChar"/>
    <w:uiPriority w:val="1"/>
    <w:qFormat/>
    <w:rsid w:val="00D32382"/>
    <w:pPr>
      <w:spacing w:after="0" w:line="240" w:lineRule="auto"/>
    </w:pPr>
  </w:style>
  <w:style w:type="paragraph" w:customStyle="1" w:styleId="Default">
    <w:name w:val="Default"/>
    <w:rsid w:val="00D32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basedOn w:val="Normal"/>
    <w:rsid w:val="00D3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f9">
    <w:name w:val="ff9"/>
    <w:basedOn w:val="DefaultParagraphFont"/>
    <w:rsid w:val="00D32382"/>
  </w:style>
  <w:style w:type="character" w:customStyle="1" w:styleId="fc0">
    <w:name w:val="fc0"/>
    <w:basedOn w:val="DefaultParagraphFont"/>
    <w:rsid w:val="00D32382"/>
  </w:style>
  <w:style w:type="character" w:customStyle="1" w:styleId="ff2">
    <w:name w:val="ff2"/>
    <w:basedOn w:val="DefaultParagraphFont"/>
    <w:rsid w:val="00D32382"/>
  </w:style>
  <w:style w:type="table" w:styleId="PlainTable3">
    <w:name w:val="Plain Table 3"/>
    <w:basedOn w:val="TableNormal"/>
    <w:uiPriority w:val="43"/>
    <w:rsid w:val="00D323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3238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323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f7">
    <w:name w:val="ff7"/>
    <w:basedOn w:val="DefaultParagraphFont"/>
    <w:rsid w:val="00D32382"/>
  </w:style>
  <w:style w:type="character" w:customStyle="1" w:styleId="ff8">
    <w:name w:val="ff8"/>
    <w:basedOn w:val="DefaultParagraphFont"/>
    <w:rsid w:val="00D32382"/>
  </w:style>
  <w:style w:type="character" w:customStyle="1" w:styleId="ffa">
    <w:name w:val="ffa"/>
    <w:basedOn w:val="DefaultParagraphFont"/>
    <w:rsid w:val="00D32382"/>
  </w:style>
  <w:style w:type="character" w:customStyle="1" w:styleId="i">
    <w:name w:val="i"/>
    <w:basedOn w:val="DefaultParagraphFont"/>
    <w:rsid w:val="00D32382"/>
  </w:style>
  <w:style w:type="character" w:customStyle="1" w:styleId="polytonic">
    <w:name w:val="polytonic"/>
    <w:basedOn w:val="DefaultParagraphFont"/>
    <w:rsid w:val="00D32382"/>
  </w:style>
  <w:style w:type="paragraph" w:customStyle="1" w:styleId="BodyA">
    <w:name w:val="Body A"/>
    <w:link w:val="BodyAChar"/>
    <w:rsid w:val="00D3238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character" w:customStyle="1" w:styleId="BodyAChar">
    <w:name w:val="Body A Char"/>
    <w:basedOn w:val="DefaultParagraphFont"/>
    <w:link w:val="BodyA"/>
    <w:rsid w:val="00D32382"/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character" w:customStyle="1" w:styleId="authorsname">
    <w:name w:val="authors__name"/>
    <w:basedOn w:val="DefaultParagraphFont"/>
    <w:rsid w:val="00D32382"/>
  </w:style>
  <w:style w:type="character" w:customStyle="1" w:styleId="ej-keyword">
    <w:name w:val="ej-keyword"/>
    <w:basedOn w:val="DefaultParagraphFont"/>
    <w:rsid w:val="00D32382"/>
  </w:style>
  <w:style w:type="character" w:customStyle="1" w:styleId="NoSpacingChar">
    <w:name w:val="No Spacing Char"/>
    <w:basedOn w:val="DefaultParagraphFont"/>
    <w:link w:val="NoSpacing"/>
    <w:uiPriority w:val="1"/>
    <w:rsid w:val="00D32382"/>
  </w:style>
  <w:style w:type="paragraph" w:styleId="Subtitle">
    <w:name w:val="Subtitle"/>
    <w:basedOn w:val="Normal"/>
    <w:next w:val="Normal"/>
    <w:link w:val="SubtitleChar"/>
    <w:uiPriority w:val="11"/>
    <w:qFormat/>
    <w:rsid w:val="00D3238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32382"/>
    <w:rPr>
      <w:rFonts w:eastAsiaTheme="minorEastAsia"/>
      <w:color w:val="5A5A5A" w:themeColor="text1" w:themeTint="A5"/>
      <w:spacing w:val="15"/>
    </w:rPr>
  </w:style>
  <w:style w:type="paragraph" w:styleId="TableofFigures">
    <w:name w:val="table of figures"/>
    <w:basedOn w:val="Normal"/>
    <w:next w:val="Normal"/>
    <w:uiPriority w:val="99"/>
    <w:unhideWhenUsed/>
    <w:rsid w:val="00D32382"/>
    <w:pPr>
      <w:ind w:left="440" w:hanging="440"/>
    </w:pPr>
  </w:style>
  <w:style w:type="character" w:styleId="PageNumber">
    <w:name w:val="page number"/>
    <w:basedOn w:val="DefaultParagraphFont"/>
    <w:uiPriority w:val="99"/>
    <w:semiHidden/>
    <w:unhideWhenUsed/>
    <w:rsid w:val="00D32382"/>
  </w:style>
  <w:style w:type="paragraph" w:styleId="TOCHeading">
    <w:name w:val="TOC Heading"/>
    <w:basedOn w:val="Heading1"/>
    <w:next w:val="Normal"/>
    <w:uiPriority w:val="39"/>
    <w:unhideWhenUsed/>
    <w:qFormat/>
    <w:rsid w:val="00D32382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32382"/>
    <w:pPr>
      <w:spacing w:before="120" w:after="0"/>
    </w:pPr>
    <w:rPr>
      <w:b/>
      <w:b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32382"/>
    <w:pPr>
      <w:spacing w:after="0"/>
      <w:ind w:left="220"/>
    </w:pPr>
    <w:rPr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32382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D32382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32382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32382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32382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32382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32382"/>
    <w:pPr>
      <w:spacing w:after="0"/>
      <w:ind w:left="1760"/>
    </w:pPr>
    <w:rPr>
      <w:sz w:val="20"/>
      <w:szCs w:val="20"/>
    </w:rPr>
  </w:style>
  <w:style w:type="paragraph" w:customStyle="1" w:styleId="xmsonormal">
    <w:name w:val="x_msonormal"/>
    <w:basedOn w:val="Normal"/>
    <w:rsid w:val="00D3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2770</Words>
  <Characters>15023</Characters>
  <Application>Microsoft Office Word</Application>
  <DocSecurity>0</DocSecurity>
  <Lines>558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PRAVAL KHANAL</dc:creator>
  <cp:keywords/>
  <dc:description/>
  <cp:lastModifiedBy>MDPI</cp:lastModifiedBy>
  <cp:revision>6</cp:revision>
  <dcterms:created xsi:type="dcterms:W3CDTF">2020-12-03T13:16:00Z</dcterms:created>
  <dcterms:modified xsi:type="dcterms:W3CDTF">2020-12-05T03:20:00Z</dcterms:modified>
</cp:coreProperties>
</file>